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03" w:rsidRPr="003F4246" w:rsidRDefault="00957203">
      <w:pPr>
        <w:rPr>
          <w:rFonts w:ascii="Arial" w:hAnsi="Arial" w:cs="Arial"/>
          <w:color w:val="222222"/>
          <w:highlight w:val="yellow"/>
          <w:lang w:val="fr-FR"/>
        </w:rPr>
      </w:pPr>
      <w:r w:rsidRPr="003F4246">
        <w:rPr>
          <w:rFonts w:ascii="Arial" w:hAnsi="Arial" w:cs="Arial"/>
          <w:color w:val="222222"/>
          <w:highlight w:val="yellow"/>
          <w:lang w:val="fr-FR"/>
        </w:rPr>
        <w:t>Le Bangladesh est un pays qui déborde d</w:t>
      </w:r>
      <w:r w:rsidR="00416640">
        <w:rPr>
          <w:rFonts w:ascii="Arial" w:hAnsi="Arial" w:cs="Arial"/>
          <w:color w:val="222222"/>
          <w:highlight w:val="yellow"/>
          <w:lang w:val="fr-FR"/>
        </w:rPr>
        <w:t>’</w:t>
      </w:r>
      <w:r w:rsidRPr="003F4246">
        <w:rPr>
          <w:rFonts w:ascii="Arial" w:hAnsi="Arial" w:cs="Arial"/>
          <w:color w:val="222222"/>
          <w:highlight w:val="yellow"/>
          <w:lang w:val="fr-FR"/>
        </w:rPr>
        <w:t>une humanité qui brille à tout moment et en tout endroit. Avec sa vie trépidante à l</w:t>
      </w:r>
      <w:r w:rsidR="00416640">
        <w:rPr>
          <w:rFonts w:ascii="Arial" w:hAnsi="Arial" w:cs="Arial"/>
          <w:color w:val="222222"/>
          <w:highlight w:val="yellow"/>
          <w:lang w:val="fr-FR"/>
        </w:rPr>
        <w:t>’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intérieur des villes, </w:t>
      </w:r>
      <w:r w:rsidR="003F4246">
        <w:rPr>
          <w:rFonts w:ascii="Arial" w:hAnsi="Arial" w:cs="Arial"/>
          <w:color w:val="222222"/>
          <w:highlight w:val="yellow"/>
          <w:lang w:val="fr-FR"/>
        </w:rPr>
        <w:t xml:space="preserve">ses rudes conditions de vie, 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sa nature </w:t>
      </w:r>
      <w:r w:rsidR="001818CC" w:rsidRPr="003F4246">
        <w:rPr>
          <w:rFonts w:ascii="Arial" w:hAnsi="Arial" w:cs="Arial"/>
          <w:color w:val="222222"/>
          <w:highlight w:val="yellow"/>
          <w:lang w:val="fr-FR"/>
        </w:rPr>
        <w:t xml:space="preserve">et surtout, ses personnes 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magnifiques un peu </w:t>
      </w:r>
      <w:r w:rsidR="001818CC" w:rsidRPr="003F4246">
        <w:rPr>
          <w:rFonts w:ascii="Arial" w:hAnsi="Arial" w:cs="Arial"/>
          <w:color w:val="222222"/>
          <w:highlight w:val="yellow"/>
          <w:lang w:val="fr-FR"/>
        </w:rPr>
        <w:t>partout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, </w:t>
      </w:r>
      <w:r w:rsidR="003F4246">
        <w:rPr>
          <w:rFonts w:ascii="Arial" w:hAnsi="Arial" w:cs="Arial"/>
          <w:color w:val="222222"/>
          <w:highlight w:val="yellow"/>
          <w:lang w:val="fr-FR"/>
        </w:rPr>
        <w:t>i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>l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 xml:space="preserve">touche, 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marque et envoûte son visiteur. </w:t>
      </w:r>
    </w:p>
    <w:p w:rsidR="00957203" w:rsidRDefault="001818CC">
      <w:pPr>
        <w:rPr>
          <w:rFonts w:ascii="Arial" w:hAnsi="Arial" w:cs="Arial"/>
          <w:color w:val="222222"/>
          <w:lang w:val="fr-FR"/>
        </w:rPr>
      </w:pPr>
      <w:r w:rsidRPr="003F4246">
        <w:rPr>
          <w:rFonts w:ascii="Arial" w:hAnsi="Arial" w:cs="Arial"/>
          <w:color w:val="222222"/>
          <w:highlight w:val="yellow"/>
          <w:lang w:val="fr-FR"/>
        </w:rPr>
        <w:t>Le contra</w:t>
      </w:r>
      <w:r w:rsidR="00957203" w:rsidRPr="003F4246">
        <w:rPr>
          <w:rFonts w:ascii="Arial" w:hAnsi="Arial" w:cs="Arial"/>
          <w:color w:val="222222"/>
          <w:highlight w:val="yellow"/>
          <w:lang w:val="fr-FR"/>
        </w:rPr>
        <w:t>ste entre les milieux urbains,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malpropres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 xml:space="preserve"> et surpeuplé</w:t>
      </w:r>
      <w:r w:rsidR="00957203" w:rsidRPr="003F4246">
        <w:rPr>
          <w:rFonts w:ascii="Arial" w:hAnsi="Arial" w:cs="Arial"/>
          <w:color w:val="222222"/>
          <w:highlight w:val="yellow"/>
          <w:lang w:val="fr-FR"/>
        </w:rPr>
        <w:t>s, et les milieux ruraux, tout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calme</w:t>
      </w:r>
      <w:r w:rsidR="00957203" w:rsidRPr="003F4246">
        <w:rPr>
          <w:rFonts w:ascii="Arial" w:hAnsi="Arial" w:cs="Arial"/>
          <w:color w:val="222222"/>
          <w:highlight w:val="yellow"/>
          <w:lang w:val="fr-FR"/>
        </w:rPr>
        <w:t>s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et doux</w:t>
      </w:r>
      <w:r w:rsidR="00957203" w:rsidRPr="003F4246">
        <w:rPr>
          <w:rFonts w:ascii="Arial" w:hAnsi="Arial" w:cs="Arial"/>
          <w:color w:val="222222"/>
          <w:highlight w:val="yellow"/>
          <w:lang w:val="fr-FR"/>
        </w:rPr>
        <w:t xml:space="preserve">, offrent une merveilleuse expérience de voyage. </w:t>
      </w:r>
      <w:r w:rsidRPr="003F4246">
        <w:rPr>
          <w:rFonts w:ascii="Arial" w:hAnsi="Arial" w:cs="Arial"/>
          <w:color w:val="222222"/>
          <w:highlight w:val="yellow"/>
          <w:lang w:val="fr-FR"/>
        </w:rPr>
        <w:t>Un pays hors des sentiers battus, avec la gentillesse, la spontan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>éité et la curiosité de ses habitants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comme 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>rarement ressenties auparavant. Allez-y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 et</w:t>
      </w:r>
      <w:r w:rsidR="003F4246">
        <w:rPr>
          <w:rFonts w:ascii="Arial" w:hAnsi="Arial" w:cs="Arial"/>
          <w:color w:val="222222"/>
          <w:highlight w:val="yellow"/>
          <w:lang w:val="fr-FR"/>
        </w:rPr>
        <w:t xml:space="preserve"> 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vous 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 xml:space="preserve">ne </w:t>
      </w:r>
      <w:r w:rsidRPr="003F4246">
        <w:rPr>
          <w:rFonts w:ascii="Arial" w:hAnsi="Arial" w:cs="Arial"/>
          <w:color w:val="222222"/>
          <w:highlight w:val="yellow"/>
          <w:lang w:val="fr-FR"/>
        </w:rPr>
        <w:t>souhaite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>re</w:t>
      </w:r>
      <w:r w:rsidRPr="003F4246">
        <w:rPr>
          <w:rFonts w:ascii="Arial" w:hAnsi="Arial" w:cs="Arial"/>
          <w:color w:val="222222"/>
          <w:highlight w:val="yellow"/>
          <w:lang w:val="fr-FR"/>
        </w:rPr>
        <w:t>z qu</w:t>
      </w:r>
      <w:r w:rsidR="00416640">
        <w:rPr>
          <w:rFonts w:ascii="Arial" w:hAnsi="Arial" w:cs="Arial"/>
          <w:color w:val="222222"/>
          <w:highlight w:val="yellow"/>
          <w:lang w:val="fr-FR"/>
        </w:rPr>
        <w:t>’</w:t>
      </w:r>
      <w:r w:rsidRPr="003F4246">
        <w:rPr>
          <w:rFonts w:ascii="Arial" w:hAnsi="Arial" w:cs="Arial"/>
          <w:color w:val="222222"/>
          <w:highlight w:val="yellow"/>
          <w:lang w:val="fr-FR"/>
        </w:rPr>
        <w:t>une</w:t>
      </w:r>
      <w:r w:rsidR="003F4246">
        <w:rPr>
          <w:rFonts w:ascii="Arial" w:hAnsi="Arial" w:cs="Arial"/>
          <w:color w:val="222222"/>
          <w:highlight w:val="yellow"/>
          <w:lang w:val="fr-FR"/>
        </w:rPr>
        <w:t xml:space="preserve"> chose : </w:t>
      </w:r>
      <w:r w:rsidRPr="003F4246">
        <w:rPr>
          <w:rFonts w:ascii="Arial" w:hAnsi="Arial" w:cs="Arial"/>
          <w:color w:val="222222"/>
          <w:highlight w:val="yellow"/>
          <w:lang w:val="fr-FR"/>
        </w:rPr>
        <w:t xml:space="preserve">y retourner </w:t>
      </w:r>
      <w:r w:rsidR="003F4246" w:rsidRPr="003F4246">
        <w:rPr>
          <w:rFonts w:ascii="Arial" w:hAnsi="Arial" w:cs="Arial"/>
          <w:color w:val="222222"/>
          <w:highlight w:val="yellow"/>
          <w:lang w:val="fr-FR"/>
        </w:rPr>
        <w:t>au plus vite.</w:t>
      </w:r>
    </w:p>
    <w:p w:rsidR="00957203" w:rsidRDefault="00957203">
      <w:pPr>
        <w:rPr>
          <w:rFonts w:ascii="Arial" w:hAnsi="Arial" w:cs="Arial"/>
          <w:color w:val="222222"/>
          <w:lang w:val="fr-FR"/>
        </w:rPr>
      </w:pPr>
    </w:p>
    <w:p w:rsidR="00B95D55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0 </w:t>
      </w:r>
      <w:r w:rsidR="00B95D55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Aube,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B95D55" w:rsidRDefault="004E774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 </w:t>
      </w:r>
      <w:r>
        <w:rPr>
          <w:rFonts w:ascii="Arial" w:hAnsi="Arial" w:cs="Arial"/>
          <w:color w:val="222222"/>
          <w:lang w:val="fr-FR"/>
        </w:rPr>
        <w:tab/>
      </w:r>
      <w:proofErr w:type="spellStart"/>
      <w:r>
        <w:rPr>
          <w:rFonts w:ascii="Arial" w:hAnsi="Arial" w:cs="Arial"/>
          <w:color w:val="222222"/>
          <w:lang w:val="fr-FR"/>
        </w:rPr>
        <w:t>Grandpa</w:t>
      </w:r>
      <w:proofErr w:type="spellEnd"/>
      <w:r w:rsidR="001818CC">
        <w:rPr>
          <w:rFonts w:ascii="Arial" w:hAnsi="Arial" w:cs="Arial"/>
          <w:color w:val="222222"/>
          <w:lang w:val="fr-FR"/>
        </w:rPr>
        <w:t xml:space="preserve">, </w:t>
      </w:r>
      <w:proofErr w:type="spellStart"/>
      <w:r w:rsidR="001818CC">
        <w:rPr>
          <w:rFonts w:ascii="Arial" w:hAnsi="Arial" w:cs="Arial"/>
          <w:color w:val="222222"/>
          <w:lang w:val="fr-FR"/>
        </w:rPr>
        <w:t>Srimangal</w:t>
      </w:r>
      <w:proofErr w:type="spellEnd"/>
      <w:r w:rsidR="001818CC">
        <w:rPr>
          <w:rFonts w:ascii="Arial" w:hAnsi="Arial" w:cs="Arial"/>
          <w:color w:val="222222"/>
          <w:lang w:val="fr-FR"/>
        </w:rPr>
        <w:br/>
      </w:r>
    </w:p>
    <w:p w:rsidR="00B95D55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2</w:t>
      </w:r>
      <w:r w:rsidR="00B95D55">
        <w:rPr>
          <w:rFonts w:ascii="Arial" w:hAnsi="Arial" w:cs="Arial"/>
          <w:color w:val="222222"/>
          <w:lang w:val="fr-FR"/>
        </w:rPr>
        <w:tab/>
      </w:r>
      <w:r w:rsidR="00120B46">
        <w:rPr>
          <w:rFonts w:ascii="Arial" w:hAnsi="Arial" w:cs="Arial"/>
          <w:color w:val="222222"/>
          <w:lang w:val="fr-FR"/>
        </w:rPr>
        <w:t xml:space="preserve">Au </w:t>
      </w:r>
      <w:r>
        <w:rPr>
          <w:rFonts w:ascii="Arial" w:hAnsi="Arial" w:cs="Arial"/>
          <w:color w:val="222222"/>
          <w:lang w:val="fr-FR"/>
        </w:rPr>
        <w:t xml:space="preserve">coucher du soleil,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</w:p>
    <w:p w:rsidR="00B95D55" w:rsidRDefault="00B95D55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3  </w:t>
      </w:r>
      <w:r>
        <w:rPr>
          <w:rFonts w:ascii="Arial" w:hAnsi="Arial" w:cs="Arial"/>
          <w:color w:val="222222"/>
          <w:lang w:val="fr-FR"/>
        </w:rPr>
        <w:tab/>
      </w:r>
      <w:r w:rsidR="00BC7D52">
        <w:rPr>
          <w:rFonts w:ascii="Arial" w:hAnsi="Arial" w:cs="Arial"/>
          <w:color w:val="222222"/>
          <w:lang w:val="fr-FR"/>
        </w:rPr>
        <w:t xml:space="preserve">Heure </w:t>
      </w:r>
      <w:r w:rsidR="001818CC">
        <w:rPr>
          <w:rFonts w:ascii="Arial" w:hAnsi="Arial" w:cs="Arial"/>
          <w:color w:val="222222"/>
          <w:lang w:val="fr-FR"/>
        </w:rPr>
        <w:t xml:space="preserve">de </w:t>
      </w:r>
      <w:r>
        <w:rPr>
          <w:rFonts w:ascii="Arial" w:hAnsi="Arial" w:cs="Arial"/>
          <w:color w:val="222222"/>
          <w:lang w:val="fr-FR"/>
        </w:rPr>
        <w:t xml:space="preserve">la </w:t>
      </w:r>
      <w:r w:rsidR="001818CC">
        <w:rPr>
          <w:rFonts w:ascii="Arial" w:hAnsi="Arial" w:cs="Arial"/>
          <w:color w:val="222222"/>
          <w:lang w:val="fr-FR"/>
        </w:rPr>
        <w:t xml:space="preserve">prière, </w:t>
      </w:r>
      <w:proofErr w:type="spellStart"/>
      <w:r w:rsidR="001818CC">
        <w:rPr>
          <w:rFonts w:ascii="Arial" w:hAnsi="Arial" w:cs="Arial"/>
          <w:color w:val="222222"/>
          <w:lang w:val="fr-FR"/>
        </w:rPr>
        <w:t>Srimangal</w:t>
      </w:r>
      <w:proofErr w:type="spellEnd"/>
      <w:r w:rsidR="001818CC">
        <w:rPr>
          <w:rFonts w:ascii="Arial" w:hAnsi="Arial" w:cs="Arial"/>
          <w:color w:val="222222"/>
          <w:lang w:val="fr-FR"/>
        </w:rPr>
        <w:br/>
      </w:r>
    </w:p>
    <w:p w:rsidR="006F0C37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4 </w:t>
      </w:r>
      <w:r w:rsidR="00B95D55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Portraits, Sylhet. </w:t>
      </w:r>
      <w:r w:rsidR="006F0C37">
        <w:rPr>
          <w:rFonts w:ascii="Arial" w:hAnsi="Arial" w:cs="Arial"/>
          <w:color w:val="222222"/>
          <w:lang w:val="fr-FR"/>
        </w:rPr>
        <w:t xml:space="preserve">Les </w:t>
      </w:r>
      <w:r w:rsidR="006F0C37" w:rsidRPr="006F0C37">
        <w:rPr>
          <w:rFonts w:ascii="Arial" w:hAnsi="Arial" w:cs="Arial"/>
          <w:color w:val="222222"/>
          <w:lang w:val="fr-FR"/>
        </w:rPr>
        <w:t>Bangladais</w:t>
      </w:r>
      <w:r w:rsidR="006F0C37">
        <w:rPr>
          <w:rFonts w:ascii="Arial" w:hAnsi="Arial" w:cs="Arial"/>
          <w:color w:val="222222"/>
          <w:lang w:val="fr-FR"/>
        </w:rPr>
        <w:t xml:space="preserve"> sont connus pour leur convivialité</w:t>
      </w:r>
      <w:r>
        <w:rPr>
          <w:rFonts w:ascii="Arial" w:hAnsi="Arial" w:cs="Arial"/>
          <w:color w:val="222222"/>
          <w:lang w:val="fr-FR"/>
        </w:rPr>
        <w:t xml:space="preserve"> et vous êtes presque certain de recevoir un accueil chaleureux partout où vous allez. </w:t>
      </w:r>
      <w:r w:rsidR="006F0C37">
        <w:rPr>
          <w:rFonts w:ascii="Arial" w:hAnsi="Arial" w:cs="Arial"/>
          <w:color w:val="222222"/>
          <w:lang w:val="fr-FR"/>
        </w:rPr>
        <w:t xml:space="preserve">Par ailleurs, </w:t>
      </w:r>
      <w:r>
        <w:rPr>
          <w:rFonts w:ascii="Arial" w:hAnsi="Arial" w:cs="Arial"/>
          <w:color w:val="222222"/>
          <w:lang w:val="fr-FR"/>
        </w:rPr>
        <w:t>les visiteurs étrangers sont toujours un spectacle inhabituel en dehors de Dhaka</w:t>
      </w:r>
      <w:r w:rsidR="006F0C37">
        <w:rPr>
          <w:rFonts w:ascii="Arial" w:hAnsi="Arial" w:cs="Arial"/>
          <w:color w:val="222222"/>
          <w:lang w:val="fr-FR"/>
        </w:rPr>
        <w:t>, ce qui alimente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6F0C37">
        <w:rPr>
          <w:rFonts w:ascii="Arial" w:hAnsi="Arial" w:cs="Arial"/>
          <w:color w:val="222222"/>
          <w:lang w:val="fr-FR"/>
        </w:rPr>
        <w:t>éternelle curiosité des habitants. De délicieux moments d</w:t>
      </w:r>
      <w:r w:rsidR="00416640">
        <w:rPr>
          <w:rFonts w:ascii="Arial" w:hAnsi="Arial" w:cs="Arial"/>
          <w:color w:val="222222"/>
          <w:lang w:val="fr-FR"/>
        </w:rPr>
        <w:t>’</w:t>
      </w:r>
      <w:r w:rsidR="006F0C37">
        <w:rPr>
          <w:rFonts w:ascii="Arial" w:hAnsi="Arial" w:cs="Arial"/>
          <w:color w:val="222222"/>
          <w:lang w:val="fr-FR"/>
        </w:rPr>
        <w:t>échanges en perspective.</w:t>
      </w:r>
    </w:p>
    <w:p w:rsidR="006F0C37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5 </w:t>
      </w:r>
      <w:r w:rsidR="006F0C37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école est finie, Sylhet</w:t>
      </w:r>
      <w:r>
        <w:rPr>
          <w:rFonts w:ascii="Arial" w:hAnsi="Arial" w:cs="Arial"/>
          <w:color w:val="222222"/>
          <w:lang w:val="fr-FR"/>
        </w:rPr>
        <w:br/>
      </w:r>
    </w:p>
    <w:p w:rsidR="006F0C37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 </w:t>
      </w:r>
      <w:r w:rsidR="006F0C37">
        <w:rPr>
          <w:rFonts w:ascii="Arial" w:hAnsi="Arial" w:cs="Arial"/>
          <w:color w:val="222222"/>
          <w:lang w:val="fr-FR"/>
        </w:rPr>
        <w:tab/>
      </w:r>
      <w:r w:rsidR="00C4019E">
        <w:rPr>
          <w:rFonts w:ascii="Arial" w:hAnsi="Arial" w:cs="Arial"/>
          <w:color w:val="222222"/>
          <w:lang w:val="fr-FR"/>
        </w:rPr>
        <w:t>Au Bangladesh, depuis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C4019E">
        <w:rPr>
          <w:rFonts w:ascii="Arial" w:hAnsi="Arial" w:cs="Arial"/>
          <w:color w:val="222222"/>
          <w:lang w:val="fr-FR"/>
        </w:rPr>
        <w:t xml:space="preserve">indépendance en 1971, les </w:t>
      </w:r>
      <w:r>
        <w:rPr>
          <w:rFonts w:ascii="Arial" w:hAnsi="Arial" w:cs="Arial"/>
          <w:color w:val="222222"/>
          <w:lang w:val="fr-FR"/>
        </w:rPr>
        <w:t>quatre dernières décennies ont vu augmenter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autonomisation politique des femmes, </w:t>
      </w:r>
      <w:r w:rsidR="00DD5B68">
        <w:rPr>
          <w:rFonts w:ascii="Arial" w:hAnsi="Arial" w:cs="Arial"/>
          <w:color w:val="222222"/>
          <w:lang w:val="fr-FR"/>
        </w:rPr>
        <w:t>naître de nouvelles</w:t>
      </w:r>
      <w:r>
        <w:rPr>
          <w:rFonts w:ascii="Arial" w:hAnsi="Arial" w:cs="Arial"/>
          <w:color w:val="222222"/>
          <w:lang w:val="fr-FR"/>
        </w:rPr>
        <w:t xml:space="preserve"> perspectives d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emploi,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a</w:t>
      </w:r>
      <w:r w:rsidR="00DD5B68">
        <w:rPr>
          <w:rFonts w:ascii="Arial" w:hAnsi="Arial" w:cs="Arial"/>
          <w:color w:val="222222"/>
          <w:lang w:val="fr-FR"/>
        </w:rPr>
        <w:t>mélioration de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DD5B68">
        <w:rPr>
          <w:rFonts w:ascii="Arial" w:hAnsi="Arial" w:cs="Arial"/>
          <w:color w:val="222222"/>
          <w:lang w:val="fr-FR"/>
        </w:rPr>
        <w:t>éducation et</w:t>
      </w:r>
      <w:r>
        <w:rPr>
          <w:rFonts w:ascii="Arial" w:hAnsi="Arial" w:cs="Arial"/>
          <w:color w:val="222222"/>
          <w:lang w:val="fr-FR"/>
        </w:rPr>
        <w:t xml:space="preserve">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adoption de nouvelles lois pour protéger leurs droits. Dès 2013, le Premier ministre du Bangladesh, le Président du Parlement, le chef de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opposition et le ministre des Affaires étrangères étaient des f</w:t>
      </w:r>
      <w:r w:rsidR="006F0C37">
        <w:rPr>
          <w:rFonts w:ascii="Arial" w:hAnsi="Arial" w:cs="Arial"/>
          <w:color w:val="222222"/>
          <w:lang w:val="fr-FR"/>
        </w:rPr>
        <w:t>emmes. Malgré cela</w:t>
      </w:r>
      <w:r>
        <w:rPr>
          <w:rFonts w:ascii="Arial" w:hAnsi="Arial" w:cs="Arial"/>
          <w:color w:val="222222"/>
          <w:lang w:val="fr-FR"/>
        </w:rPr>
        <w:t>, les inégalités dans des domaines tels que la santé,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éducation,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emploi et la liberté politique restent des problèmes</w:t>
      </w:r>
      <w:r w:rsidR="006F0C37">
        <w:rPr>
          <w:rFonts w:ascii="Arial" w:hAnsi="Arial" w:cs="Arial"/>
          <w:color w:val="222222"/>
          <w:lang w:val="fr-FR"/>
        </w:rPr>
        <w:t xml:space="preserve"> actuels</w:t>
      </w:r>
      <w:r>
        <w:rPr>
          <w:rFonts w:ascii="Arial" w:hAnsi="Arial" w:cs="Arial"/>
          <w:color w:val="222222"/>
          <w:lang w:val="fr-FR"/>
        </w:rPr>
        <w:t>. En 2013, le Bangladesh a</w:t>
      </w:r>
      <w:r w:rsidR="00C4019E">
        <w:rPr>
          <w:rFonts w:ascii="Arial" w:hAnsi="Arial" w:cs="Arial"/>
          <w:color w:val="222222"/>
          <w:lang w:val="fr-FR"/>
        </w:rPr>
        <w:t xml:space="preserve"> été classé 142 sur 187 pays pour</w:t>
      </w:r>
      <w:r>
        <w:rPr>
          <w:rFonts w:ascii="Arial" w:hAnsi="Arial" w:cs="Arial"/>
          <w:color w:val="222222"/>
          <w:lang w:val="fr-FR"/>
        </w:rPr>
        <w:t xml:space="preserve">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C4019E">
        <w:rPr>
          <w:rFonts w:ascii="Arial" w:hAnsi="Arial" w:cs="Arial"/>
          <w:color w:val="222222"/>
          <w:lang w:val="fr-FR"/>
        </w:rPr>
        <w:t>i</w:t>
      </w:r>
      <w:r>
        <w:rPr>
          <w:rFonts w:ascii="Arial" w:hAnsi="Arial" w:cs="Arial"/>
          <w:color w:val="222222"/>
          <w:lang w:val="fr-FR"/>
        </w:rPr>
        <w:t>ndi</w:t>
      </w:r>
      <w:r w:rsidR="006F0C37">
        <w:rPr>
          <w:rFonts w:ascii="Arial" w:hAnsi="Arial" w:cs="Arial"/>
          <w:color w:val="222222"/>
          <w:lang w:val="fr-FR"/>
        </w:rPr>
        <w:t xml:space="preserve">ce de développement humain et </w:t>
      </w:r>
      <w:r>
        <w:rPr>
          <w:rFonts w:ascii="Arial" w:hAnsi="Arial" w:cs="Arial"/>
          <w:color w:val="222222"/>
          <w:lang w:val="fr-FR"/>
        </w:rPr>
        <w:t xml:space="preserve"> 115 sur 149 </w:t>
      </w:r>
      <w:r w:rsidR="00C4019E">
        <w:rPr>
          <w:rFonts w:ascii="Arial" w:hAnsi="Arial" w:cs="Arial"/>
          <w:color w:val="222222"/>
          <w:lang w:val="fr-FR"/>
        </w:rPr>
        <w:t>pour</w:t>
      </w:r>
      <w:r w:rsidR="006F0C37">
        <w:rPr>
          <w:rFonts w:ascii="Arial" w:hAnsi="Arial" w:cs="Arial"/>
          <w:color w:val="222222"/>
          <w:lang w:val="fr-FR"/>
        </w:rPr>
        <w:t xml:space="preserve">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C4019E">
        <w:rPr>
          <w:rFonts w:ascii="Arial" w:hAnsi="Arial" w:cs="Arial"/>
          <w:color w:val="222222"/>
          <w:lang w:val="fr-FR"/>
        </w:rPr>
        <w:t>indice de</w:t>
      </w:r>
      <w:r w:rsidR="006F0C37">
        <w:rPr>
          <w:rFonts w:ascii="Arial" w:hAnsi="Arial" w:cs="Arial"/>
          <w:color w:val="222222"/>
          <w:lang w:val="fr-FR"/>
        </w:rPr>
        <w:t xml:space="preserve">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6F0C37">
        <w:rPr>
          <w:rFonts w:ascii="Arial" w:hAnsi="Arial" w:cs="Arial"/>
          <w:color w:val="222222"/>
          <w:lang w:val="fr-FR"/>
        </w:rPr>
        <w:t xml:space="preserve">égalité des sexes. </w:t>
      </w:r>
      <w:r>
        <w:rPr>
          <w:rFonts w:ascii="Arial" w:hAnsi="Arial" w:cs="Arial"/>
          <w:color w:val="222222"/>
          <w:lang w:val="fr-FR"/>
        </w:rPr>
        <w:t>B</w:t>
      </w:r>
      <w:r w:rsidR="006F0C37">
        <w:rPr>
          <w:rFonts w:ascii="Arial" w:hAnsi="Arial" w:cs="Arial"/>
          <w:color w:val="222222"/>
          <w:lang w:val="fr-FR"/>
        </w:rPr>
        <w:t>on nombre</w:t>
      </w:r>
      <w:r>
        <w:rPr>
          <w:rFonts w:ascii="Arial" w:hAnsi="Arial" w:cs="Arial"/>
          <w:color w:val="222222"/>
          <w:lang w:val="fr-FR"/>
        </w:rPr>
        <w:t xml:space="preserve"> de ces inégalités sont le résu</w:t>
      </w:r>
      <w:r w:rsidR="006F0C37">
        <w:rPr>
          <w:rFonts w:ascii="Arial" w:hAnsi="Arial" w:cs="Arial"/>
          <w:color w:val="222222"/>
          <w:lang w:val="fr-FR"/>
        </w:rPr>
        <w:t>ltat de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6F0C37">
        <w:rPr>
          <w:rFonts w:ascii="Arial" w:hAnsi="Arial" w:cs="Arial"/>
          <w:color w:val="222222"/>
          <w:lang w:val="fr-FR"/>
        </w:rPr>
        <w:t>extrême pauvreté et de</w:t>
      </w:r>
      <w:r>
        <w:rPr>
          <w:rFonts w:ascii="Arial" w:hAnsi="Arial" w:cs="Arial"/>
          <w:color w:val="222222"/>
          <w:lang w:val="fr-FR"/>
        </w:rPr>
        <w:t>s normes traditio</w:t>
      </w:r>
      <w:r w:rsidR="004C3392">
        <w:rPr>
          <w:rFonts w:ascii="Arial" w:hAnsi="Arial" w:cs="Arial"/>
          <w:color w:val="222222"/>
          <w:lang w:val="fr-FR"/>
        </w:rPr>
        <w:t>nnelles centrées sur un système patriarcal</w:t>
      </w:r>
      <w:r>
        <w:rPr>
          <w:rFonts w:ascii="Arial" w:hAnsi="Arial" w:cs="Arial"/>
          <w:color w:val="222222"/>
          <w:lang w:val="fr-FR"/>
        </w:rPr>
        <w:t>.</w:t>
      </w:r>
    </w:p>
    <w:p w:rsidR="002A73B0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7 </w:t>
      </w:r>
      <w:r w:rsidR="00E30237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La ville de Dhaka est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une des métropol</w:t>
      </w:r>
      <w:r w:rsidR="002A73B0">
        <w:rPr>
          <w:rFonts w:ascii="Arial" w:hAnsi="Arial" w:cs="Arial"/>
          <w:color w:val="222222"/>
          <w:lang w:val="fr-FR"/>
        </w:rPr>
        <w:t>es les plus peuplées au</w:t>
      </w:r>
      <w:r>
        <w:rPr>
          <w:rFonts w:ascii="Arial" w:hAnsi="Arial" w:cs="Arial"/>
          <w:color w:val="222222"/>
          <w:lang w:val="fr-FR"/>
        </w:rPr>
        <w:t xml:space="preserve"> monde et est largement mondialisée en terme</w:t>
      </w:r>
      <w:r w:rsidR="002A73B0">
        <w:rPr>
          <w:rFonts w:ascii="Arial" w:hAnsi="Arial" w:cs="Arial"/>
          <w:color w:val="222222"/>
          <w:lang w:val="fr-FR"/>
        </w:rPr>
        <w:t xml:space="preserve">s de culture et de mode de vie. La </w:t>
      </w:r>
      <w:r>
        <w:rPr>
          <w:rFonts w:ascii="Arial" w:hAnsi="Arial" w:cs="Arial"/>
          <w:color w:val="222222"/>
          <w:lang w:val="fr-FR"/>
        </w:rPr>
        <w:t>ville ac</w:t>
      </w:r>
      <w:r w:rsidR="002A73B0">
        <w:rPr>
          <w:rFonts w:ascii="Arial" w:hAnsi="Arial" w:cs="Arial"/>
          <w:color w:val="222222"/>
          <w:lang w:val="fr-FR"/>
        </w:rPr>
        <w:t>cueille un concentré unique et intense d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humanité, </w:t>
      </w:r>
      <w:r w:rsidR="002A73B0">
        <w:rPr>
          <w:rFonts w:ascii="Arial" w:hAnsi="Arial" w:cs="Arial"/>
          <w:color w:val="222222"/>
          <w:lang w:val="fr-FR"/>
        </w:rPr>
        <w:t xml:space="preserve">se retrouvant notamment dans les quartiers </w:t>
      </w:r>
      <w:proofErr w:type="gramStart"/>
      <w:r w:rsidR="002A73B0">
        <w:rPr>
          <w:rFonts w:ascii="Arial" w:hAnsi="Arial" w:cs="Arial"/>
          <w:color w:val="222222"/>
          <w:lang w:val="fr-FR"/>
        </w:rPr>
        <w:t xml:space="preserve">de </w:t>
      </w:r>
      <w:proofErr w:type="spellStart"/>
      <w:r w:rsidR="002A73B0">
        <w:rPr>
          <w:rFonts w:ascii="Arial" w:hAnsi="Arial" w:cs="Arial"/>
          <w:color w:val="222222"/>
          <w:lang w:val="fr-FR"/>
        </w:rPr>
        <w:t>Old</w:t>
      </w:r>
      <w:proofErr w:type="spellEnd"/>
      <w:proofErr w:type="gramEnd"/>
      <w:r w:rsidR="002A73B0">
        <w:rPr>
          <w:rFonts w:ascii="Arial" w:hAnsi="Arial" w:cs="Arial"/>
          <w:color w:val="222222"/>
          <w:lang w:val="fr-FR"/>
        </w:rPr>
        <w:t xml:space="preserve"> Dhaka. </w:t>
      </w:r>
    </w:p>
    <w:p w:rsidR="002A73B0" w:rsidRDefault="002A73B0">
      <w:pPr>
        <w:rPr>
          <w:rFonts w:ascii="Arial" w:hAnsi="Arial" w:cs="Arial"/>
          <w:color w:val="222222"/>
          <w:lang w:val="fr-FR"/>
        </w:rPr>
      </w:pPr>
    </w:p>
    <w:p w:rsidR="002A73B0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2A73B0">
        <w:rPr>
          <w:rFonts w:ascii="Arial" w:hAnsi="Arial" w:cs="Arial"/>
          <w:color w:val="222222"/>
          <w:lang w:val="fr-FR"/>
        </w:rPr>
        <w:t>8</w:t>
      </w:r>
      <w:r w:rsidR="002A73B0">
        <w:rPr>
          <w:rFonts w:ascii="Arial" w:hAnsi="Arial" w:cs="Arial"/>
          <w:color w:val="222222"/>
          <w:lang w:val="fr-FR"/>
        </w:rPr>
        <w:tab/>
        <w:t>Coucher de soleil à</w:t>
      </w:r>
      <w:r>
        <w:rPr>
          <w:rFonts w:ascii="Arial" w:hAnsi="Arial" w:cs="Arial"/>
          <w:color w:val="222222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lang w:val="fr-FR"/>
        </w:rPr>
        <w:t>Sadarghat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</w:p>
    <w:p w:rsidR="002A73B0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9 </w:t>
      </w:r>
      <w:r w:rsidR="002A73B0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Un adolescent joue</w:t>
      </w:r>
      <w:r w:rsidR="002A73B0">
        <w:rPr>
          <w:rFonts w:ascii="Arial" w:hAnsi="Arial" w:cs="Arial"/>
          <w:color w:val="222222"/>
          <w:lang w:val="fr-FR"/>
        </w:rPr>
        <w:t xml:space="preserve"> au cerf-volant à dans le bidonville de </w:t>
      </w:r>
      <w:proofErr w:type="spellStart"/>
      <w:r w:rsidR="002A73B0">
        <w:rPr>
          <w:rFonts w:ascii="Arial" w:hAnsi="Arial" w:cs="Arial"/>
          <w:color w:val="222222"/>
          <w:lang w:val="fr-FR"/>
        </w:rPr>
        <w:t>Malibag</w:t>
      </w:r>
      <w:proofErr w:type="spellEnd"/>
      <w:r w:rsidR="002A73B0">
        <w:rPr>
          <w:rFonts w:ascii="Arial" w:hAnsi="Arial" w:cs="Arial"/>
          <w:color w:val="222222"/>
          <w:lang w:val="fr-FR"/>
        </w:rPr>
        <w:t xml:space="preserve">, Dhaka. </w:t>
      </w:r>
      <w:r>
        <w:rPr>
          <w:rFonts w:ascii="Arial" w:hAnsi="Arial" w:cs="Arial"/>
          <w:color w:val="222222"/>
          <w:lang w:val="fr-FR"/>
        </w:rPr>
        <w:t xml:space="preserve">Le changement climatique </w:t>
      </w:r>
      <w:r w:rsidR="002A73B0">
        <w:rPr>
          <w:rFonts w:ascii="Arial" w:hAnsi="Arial" w:cs="Arial"/>
          <w:color w:val="222222"/>
          <w:lang w:val="fr-FR"/>
        </w:rPr>
        <w:t xml:space="preserve">pousse un </w:t>
      </w:r>
      <w:r>
        <w:rPr>
          <w:rFonts w:ascii="Arial" w:hAnsi="Arial" w:cs="Arial"/>
          <w:color w:val="222222"/>
          <w:lang w:val="fr-FR"/>
        </w:rPr>
        <w:t>nombre croissant de Bangladais à migrer des zones rurales vers les villes. La plupart des migrants qui viennent à Dhaka</w:t>
      </w:r>
      <w:r w:rsidR="002A73B0">
        <w:rPr>
          <w:rFonts w:ascii="Arial" w:hAnsi="Arial" w:cs="Arial"/>
          <w:color w:val="222222"/>
          <w:lang w:val="fr-FR"/>
        </w:rPr>
        <w:t xml:space="preserve"> finissent dans d</w:t>
      </w:r>
      <w:r>
        <w:rPr>
          <w:rFonts w:ascii="Arial" w:hAnsi="Arial" w:cs="Arial"/>
          <w:color w:val="222222"/>
          <w:lang w:val="fr-FR"/>
        </w:rPr>
        <w:t xml:space="preserve">es bidonvilles, </w:t>
      </w:r>
      <w:r w:rsidR="002A73B0">
        <w:rPr>
          <w:rFonts w:ascii="Arial" w:hAnsi="Arial" w:cs="Arial"/>
          <w:color w:val="222222"/>
          <w:lang w:val="fr-FR"/>
        </w:rPr>
        <w:t xml:space="preserve">regroupant au total </w:t>
      </w:r>
      <w:r>
        <w:rPr>
          <w:rFonts w:ascii="Arial" w:hAnsi="Arial" w:cs="Arial"/>
          <w:color w:val="222222"/>
          <w:lang w:val="fr-FR"/>
        </w:rPr>
        <w:t>environ 3,5 millions de personnes - 40 pour cent de la population de la ville. Selon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Organisation internationale pour les migrations, quelque 70 pour cent des habitants des bidonvilles de Dhaka s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y installe</w:t>
      </w:r>
      <w:r w:rsidR="002A73B0">
        <w:rPr>
          <w:rFonts w:ascii="Arial" w:hAnsi="Arial" w:cs="Arial"/>
          <w:color w:val="222222"/>
          <w:lang w:val="fr-FR"/>
        </w:rPr>
        <w:t>nt</w:t>
      </w:r>
      <w:r>
        <w:rPr>
          <w:rFonts w:ascii="Arial" w:hAnsi="Arial" w:cs="Arial"/>
          <w:color w:val="222222"/>
          <w:lang w:val="fr-FR"/>
        </w:rPr>
        <w:t xml:space="preserve"> après avoir connu une</w:t>
      </w:r>
      <w:r w:rsidR="002A73B0">
        <w:rPr>
          <w:rFonts w:ascii="Arial" w:hAnsi="Arial" w:cs="Arial"/>
          <w:color w:val="222222"/>
          <w:lang w:val="fr-FR"/>
        </w:rPr>
        <w:t xml:space="preserve"> forme</w:t>
      </w:r>
      <w:r>
        <w:rPr>
          <w:rFonts w:ascii="Arial" w:hAnsi="Arial" w:cs="Arial"/>
          <w:color w:val="222222"/>
          <w:lang w:val="fr-FR"/>
        </w:rPr>
        <w:t xml:space="preserve"> de contrainte environnementale. Dans le passé, les gen</w:t>
      </w:r>
      <w:r w:rsidR="002A73B0">
        <w:rPr>
          <w:rFonts w:ascii="Arial" w:hAnsi="Arial" w:cs="Arial"/>
          <w:color w:val="222222"/>
          <w:lang w:val="fr-FR"/>
        </w:rPr>
        <w:t>s venaient vers les bidonvilles pour gagner de 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2A73B0">
        <w:rPr>
          <w:rFonts w:ascii="Arial" w:hAnsi="Arial" w:cs="Arial"/>
          <w:color w:val="222222"/>
          <w:lang w:val="fr-FR"/>
        </w:rPr>
        <w:t>argent et retournaient ensuite dans leur village</w:t>
      </w:r>
      <w:r>
        <w:rPr>
          <w:rFonts w:ascii="Arial" w:hAnsi="Arial" w:cs="Arial"/>
          <w:color w:val="222222"/>
          <w:lang w:val="fr-FR"/>
        </w:rPr>
        <w:t>. Mais comme les effets du ch</w:t>
      </w:r>
      <w:r w:rsidR="002A73B0">
        <w:rPr>
          <w:rFonts w:ascii="Arial" w:hAnsi="Arial" w:cs="Arial"/>
          <w:color w:val="222222"/>
          <w:lang w:val="fr-FR"/>
        </w:rPr>
        <w:t>angement climatique perdurent</w:t>
      </w:r>
      <w:r>
        <w:rPr>
          <w:rFonts w:ascii="Arial" w:hAnsi="Arial" w:cs="Arial"/>
          <w:color w:val="222222"/>
          <w:lang w:val="fr-FR"/>
        </w:rPr>
        <w:t xml:space="preserve">, </w:t>
      </w:r>
      <w:r w:rsidR="002A73B0">
        <w:rPr>
          <w:rFonts w:ascii="Arial" w:hAnsi="Arial" w:cs="Arial"/>
          <w:color w:val="222222"/>
          <w:lang w:val="fr-FR"/>
        </w:rPr>
        <w:t xml:space="preserve">davantage de </w:t>
      </w:r>
      <w:r>
        <w:rPr>
          <w:rFonts w:ascii="Arial" w:hAnsi="Arial" w:cs="Arial"/>
          <w:color w:val="222222"/>
          <w:lang w:val="fr-FR"/>
        </w:rPr>
        <w:t xml:space="preserve">gens </w:t>
      </w:r>
      <w:r w:rsidR="002A73B0">
        <w:rPr>
          <w:rFonts w:ascii="Arial" w:hAnsi="Arial" w:cs="Arial"/>
          <w:color w:val="222222"/>
          <w:lang w:val="fr-FR"/>
        </w:rPr>
        <w:t>aujourd</w:t>
      </w:r>
      <w:r w:rsidR="00416640">
        <w:rPr>
          <w:rFonts w:ascii="Arial" w:hAnsi="Arial" w:cs="Arial"/>
          <w:color w:val="222222"/>
          <w:lang w:val="fr-FR"/>
        </w:rPr>
        <w:t>’</w:t>
      </w:r>
      <w:r w:rsidR="002A73B0">
        <w:rPr>
          <w:rFonts w:ascii="Arial" w:hAnsi="Arial" w:cs="Arial"/>
          <w:color w:val="222222"/>
          <w:lang w:val="fr-FR"/>
        </w:rPr>
        <w:t xml:space="preserve">hui </w:t>
      </w:r>
      <w:r>
        <w:rPr>
          <w:rFonts w:ascii="Arial" w:hAnsi="Arial" w:cs="Arial"/>
          <w:color w:val="222222"/>
          <w:lang w:val="fr-FR"/>
        </w:rPr>
        <w:t>restent</w:t>
      </w:r>
      <w:r w:rsidR="002A73B0">
        <w:rPr>
          <w:rFonts w:ascii="Arial" w:hAnsi="Arial" w:cs="Arial"/>
          <w:color w:val="222222"/>
          <w:lang w:val="fr-FR"/>
        </w:rPr>
        <w:t xml:space="preserve"> en permanence dans les bidonvilles de Dhaka. </w:t>
      </w:r>
    </w:p>
    <w:p w:rsidR="002F59C2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10 </w:t>
      </w:r>
      <w:r w:rsidR="002F59C2">
        <w:rPr>
          <w:rFonts w:ascii="Arial" w:hAnsi="Arial" w:cs="Arial"/>
          <w:color w:val="222222"/>
          <w:lang w:val="fr-FR"/>
        </w:rPr>
        <w:tab/>
        <w:t>C</w:t>
      </w:r>
      <w:r>
        <w:rPr>
          <w:rFonts w:ascii="Arial" w:hAnsi="Arial" w:cs="Arial"/>
          <w:color w:val="222222"/>
          <w:lang w:val="fr-FR"/>
        </w:rPr>
        <w:t xml:space="preserve">onducteur de </w:t>
      </w:r>
      <w:r w:rsidR="002F59C2">
        <w:rPr>
          <w:rFonts w:ascii="Arial" w:hAnsi="Arial" w:cs="Arial"/>
          <w:color w:val="222222"/>
          <w:lang w:val="fr-FR"/>
        </w:rPr>
        <w:t>rickshaw</w:t>
      </w:r>
      <w:r>
        <w:rPr>
          <w:rFonts w:ascii="Arial" w:hAnsi="Arial" w:cs="Arial"/>
          <w:color w:val="222222"/>
          <w:lang w:val="fr-FR"/>
        </w:rPr>
        <w:t>, Dhaka</w:t>
      </w:r>
      <w:r>
        <w:rPr>
          <w:rFonts w:ascii="Arial" w:hAnsi="Arial" w:cs="Arial"/>
          <w:color w:val="222222"/>
          <w:lang w:val="fr-FR"/>
        </w:rPr>
        <w:br/>
      </w:r>
    </w:p>
    <w:p w:rsidR="002F59C2" w:rsidRDefault="002F59C2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11 </w:t>
      </w:r>
      <w:r>
        <w:rPr>
          <w:rFonts w:ascii="Arial" w:hAnsi="Arial" w:cs="Arial"/>
          <w:color w:val="222222"/>
          <w:lang w:val="fr-FR"/>
        </w:rPr>
        <w:tab/>
        <w:t xml:space="preserve">Classes de religion dans le quartier de </w:t>
      </w:r>
      <w:proofErr w:type="spellStart"/>
      <w:r w:rsidR="001818CC">
        <w:rPr>
          <w:rFonts w:ascii="Arial" w:hAnsi="Arial" w:cs="Arial"/>
          <w:color w:val="222222"/>
          <w:lang w:val="fr-FR"/>
        </w:rPr>
        <w:t>Shantibag</w:t>
      </w:r>
      <w:proofErr w:type="spellEnd"/>
      <w:r w:rsidR="001818CC">
        <w:rPr>
          <w:rFonts w:ascii="Arial" w:hAnsi="Arial" w:cs="Arial"/>
          <w:color w:val="222222"/>
          <w:lang w:val="fr-FR"/>
        </w:rPr>
        <w:t>, Dhaka</w:t>
      </w:r>
    </w:p>
    <w:p w:rsidR="002F59C2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12 </w:t>
      </w:r>
      <w:r w:rsidR="002F59C2">
        <w:rPr>
          <w:rFonts w:ascii="Arial" w:hAnsi="Arial" w:cs="Arial"/>
          <w:color w:val="222222"/>
          <w:lang w:val="fr-FR"/>
        </w:rPr>
        <w:tab/>
        <w:t>En attendant la séance</w:t>
      </w:r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A27328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13 </w:t>
      </w:r>
      <w:r w:rsidR="00BA7563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Femme au travail dans les plantations de thé, Sylhet. Le Bangladesh est </w:t>
      </w:r>
      <w:r w:rsidR="008C1305">
        <w:rPr>
          <w:rFonts w:ascii="Arial" w:hAnsi="Arial" w:cs="Arial"/>
          <w:color w:val="222222"/>
          <w:lang w:val="fr-FR"/>
        </w:rPr>
        <w:t>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un </w:t>
      </w:r>
      <w:r w:rsidR="008C1305">
        <w:rPr>
          <w:rFonts w:ascii="Arial" w:hAnsi="Arial" w:cs="Arial"/>
          <w:color w:val="222222"/>
          <w:lang w:val="fr-FR"/>
        </w:rPr>
        <w:t xml:space="preserve">des plus importants </w:t>
      </w:r>
      <w:r>
        <w:rPr>
          <w:rFonts w:ascii="Arial" w:hAnsi="Arial" w:cs="Arial"/>
          <w:color w:val="222222"/>
          <w:lang w:val="fr-FR"/>
        </w:rPr>
        <w:t>pays producteur</w:t>
      </w:r>
      <w:r w:rsidR="008C1305">
        <w:rPr>
          <w:rFonts w:ascii="Arial" w:hAnsi="Arial" w:cs="Arial"/>
          <w:color w:val="222222"/>
          <w:lang w:val="fr-FR"/>
        </w:rPr>
        <w:t>s de thé</w:t>
      </w:r>
      <w:r>
        <w:rPr>
          <w:rFonts w:ascii="Arial" w:hAnsi="Arial" w:cs="Arial"/>
          <w:color w:val="222222"/>
          <w:lang w:val="fr-FR"/>
        </w:rPr>
        <w:t xml:space="preserve">. </w:t>
      </w:r>
      <w:r w:rsidR="008C1305">
        <w:rPr>
          <w:rFonts w:ascii="Arial" w:hAnsi="Arial" w:cs="Arial"/>
          <w:color w:val="222222"/>
          <w:lang w:val="fr-FR"/>
        </w:rPr>
        <w:t xml:space="preserve">Le </w:t>
      </w:r>
      <w:r>
        <w:rPr>
          <w:rFonts w:ascii="Arial" w:hAnsi="Arial" w:cs="Arial"/>
          <w:color w:val="222222"/>
          <w:lang w:val="fr-FR"/>
        </w:rPr>
        <w:t xml:space="preserve">pays compte 172 plantations </w:t>
      </w:r>
      <w:r w:rsidR="008C1305">
        <w:rPr>
          <w:rFonts w:ascii="Arial" w:hAnsi="Arial" w:cs="Arial"/>
          <w:color w:val="222222"/>
          <w:lang w:val="fr-FR"/>
        </w:rPr>
        <w:t xml:space="preserve">commerciales </w:t>
      </w:r>
      <w:r>
        <w:rPr>
          <w:rFonts w:ascii="Arial" w:hAnsi="Arial" w:cs="Arial"/>
          <w:color w:val="222222"/>
          <w:lang w:val="fr-FR"/>
        </w:rPr>
        <w:t>de thé, y compris plusieurs des plus grandes plantations dans le monde.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industrie représente 3% de la production mondiale et emploie plus de 0,4 millions de personnes.</w:t>
      </w:r>
    </w:p>
    <w:p w:rsidR="00A27328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14 </w:t>
      </w:r>
      <w:r w:rsidR="00A27328">
        <w:rPr>
          <w:rFonts w:ascii="Arial" w:hAnsi="Arial" w:cs="Arial"/>
          <w:color w:val="222222"/>
          <w:lang w:val="fr-FR"/>
        </w:rPr>
        <w:tab/>
        <w:t>Travailleurs a</w:t>
      </w:r>
      <w:r>
        <w:rPr>
          <w:rFonts w:ascii="Arial" w:hAnsi="Arial" w:cs="Arial"/>
          <w:color w:val="222222"/>
          <w:lang w:val="fr-FR"/>
        </w:rPr>
        <w:t>u port de Chittagong</w:t>
      </w:r>
      <w:r w:rsidR="00A27328">
        <w:rPr>
          <w:rFonts w:ascii="Arial" w:hAnsi="Arial" w:cs="Arial"/>
          <w:color w:val="222222"/>
          <w:lang w:val="fr-FR"/>
        </w:rPr>
        <w:t xml:space="preserve">, </w:t>
      </w:r>
      <w:r>
        <w:rPr>
          <w:rFonts w:ascii="Arial" w:hAnsi="Arial" w:cs="Arial"/>
          <w:color w:val="222222"/>
          <w:lang w:val="fr-FR"/>
        </w:rPr>
        <w:t xml:space="preserve"> le plus grand port au Bangladesh. </w:t>
      </w:r>
    </w:p>
    <w:p w:rsidR="000908B2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>15</w:t>
      </w:r>
      <w:r w:rsidR="00A27328">
        <w:rPr>
          <w:rFonts w:ascii="Arial" w:hAnsi="Arial" w:cs="Arial"/>
          <w:color w:val="222222"/>
          <w:lang w:val="fr-FR"/>
        </w:rPr>
        <w:tab/>
      </w:r>
      <w:proofErr w:type="spellStart"/>
      <w:r w:rsidR="00A27328">
        <w:rPr>
          <w:rFonts w:ascii="Arial" w:hAnsi="Arial" w:cs="Arial"/>
          <w:color w:val="222222"/>
          <w:lang w:val="fr-FR"/>
        </w:rPr>
        <w:t>Prayer</w:t>
      </w:r>
      <w:proofErr w:type="spellEnd"/>
      <w:r w:rsidR="00A27328">
        <w:rPr>
          <w:rFonts w:ascii="Arial" w:hAnsi="Arial" w:cs="Arial"/>
          <w:color w:val="222222"/>
          <w:lang w:val="fr-FR"/>
        </w:rPr>
        <w:t xml:space="preserve"> time</w:t>
      </w:r>
      <w:r>
        <w:rPr>
          <w:rFonts w:ascii="Arial" w:hAnsi="Arial" w:cs="Arial"/>
          <w:color w:val="222222"/>
          <w:lang w:val="fr-FR"/>
        </w:rPr>
        <w:t xml:space="preserve">, vendredi après-midi dans </w:t>
      </w:r>
      <w:r w:rsidR="00A27328">
        <w:rPr>
          <w:rFonts w:ascii="Arial" w:hAnsi="Arial" w:cs="Arial"/>
          <w:color w:val="222222"/>
          <w:lang w:val="fr-FR"/>
        </w:rPr>
        <w:t xml:space="preserve">le quartier de </w:t>
      </w:r>
      <w:proofErr w:type="spellStart"/>
      <w:r>
        <w:rPr>
          <w:rFonts w:ascii="Arial" w:hAnsi="Arial" w:cs="Arial"/>
          <w:color w:val="222222"/>
          <w:lang w:val="fr-FR"/>
        </w:rPr>
        <w:t>Motijheel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</w:p>
    <w:p w:rsidR="00A27328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16 </w:t>
      </w:r>
      <w:r w:rsidR="00A27328">
        <w:rPr>
          <w:rFonts w:ascii="Arial" w:hAnsi="Arial" w:cs="Arial"/>
          <w:color w:val="222222"/>
          <w:lang w:val="fr-FR"/>
        </w:rPr>
        <w:tab/>
        <w:t>Nouvelles du m</w:t>
      </w:r>
      <w:r>
        <w:rPr>
          <w:rFonts w:ascii="Arial" w:hAnsi="Arial" w:cs="Arial"/>
          <w:color w:val="222222"/>
          <w:lang w:val="fr-FR"/>
        </w:rPr>
        <w:t>atin, Chittagong</w:t>
      </w:r>
    </w:p>
    <w:p w:rsidR="00A27328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>17</w:t>
      </w:r>
      <w:r w:rsidR="00A27328">
        <w:rPr>
          <w:rFonts w:ascii="Arial" w:hAnsi="Arial" w:cs="Arial"/>
          <w:color w:val="222222"/>
          <w:lang w:val="fr-FR"/>
        </w:rPr>
        <w:tab/>
        <w:t>B</w:t>
      </w:r>
      <w:r w:rsidR="00A27328" w:rsidRPr="00A27328">
        <w:rPr>
          <w:rFonts w:ascii="Arial" w:hAnsi="Arial" w:cs="Arial"/>
          <w:color w:val="222222"/>
          <w:lang w:val="fr-FR"/>
        </w:rPr>
        <w:t>riqueterie</w:t>
      </w:r>
      <w:r w:rsidR="00A27328">
        <w:rPr>
          <w:rFonts w:ascii="Arial" w:hAnsi="Arial" w:cs="Arial"/>
          <w:color w:val="222222"/>
          <w:lang w:val="fr-FR"/>
        </w:rPr>
        <w:t xml:space="preserve"> sur</w:t>
      </w:r>
      <w:r>
        <w:rPr>
          <w:rFonts w:ascii="Arial" w:hAnsi="Arial" w:cs="Arial"/>
          <w:color w:val="222222"/>
          <w:lang w:val="fr-FR"/>
        </w:rPr>
        <w:t xml:space="preserve"> rives de la </w:t>
      </w:r>
      <w:proofErr w:type="spellStart"/>
      <w:r>
        <w:rPr>
          <w:rFonts w:ascii="Arial" w:hAnsi="Arial" w:cs="Arial"/>
          <w:color w:val="222222"/>
          <w:lang w:val="fr-FR"/>
        </w:rPr>
        <w:t>Buriganga</w:t>
      </w:r>
      <w:proofErr w:type="spellEnd"/>
    </w:p>
    <w:p w:rsidR="00A27328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18 </w:t>
      </w:r>
      <w:r w:rsidR="00A27328">
        <w:rPr>
          <w:rFonts w:ascii="Arial" w:hAnsi="Arial" w:cs="Arial"/>
          <w:color w:val="222222"/>
          <w:lang w:val="fr-FR"/>
        </w:rPr>
        <w:tab/>
        <w:t>L</w:t>
      </w:r>
      <w:r>
        <w:rPr>
          <w:rFonts w:ascii="Arial" w:hAnsi="Arial" w:cs="Arial"/>
          <w:color w:val="222222"/>
          <w:lang w:val="fr-FR"/>
        </w:rPr>
        <w:t>e long de</w:t>
      </w:r>
      <w:r w:rsidR="00A27328">
        <w:rPr>
          <w:rFonts w:ascii="Arial" w:hAnsi="Arial" w:cs="Arial"/>
          <w:color w:val="222222"/>
          <w:lang w:val="fr-FR"/>
        </w:rPr>
        <w:t xml:space="preserve">s voies </w:t>
      </w:r>
      <w:r>
        <w:rPr>
          <w:rFonts w:ascii="Arial" w:hAnsi="Arial" w:cs="Arial"/>
          <w:color w:val="222222"/>
          <w:lang w:val="fr-FR"/>
        </w:rPr>
        <w:t>ferrée</w:t>
      </w:r>
      <w:r w:rsidR="00A27328">
        <w:rPr>
          <w:rFonts w:ascii="Arial" w:hAnsi="Arial" w:cs="Arial"/>
          <w:color w:val="222222"/>
          <w:lang w:val="fr-FR"/>
        </w:rPr>
        <w:t>s</w:t>
      </w:r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Malibag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  <w:r>
        <w:rPr>
          <w:rFonts w:ascii="Arial" w:hAnsi="Arial" w:cs="Arial"/>
          <w:color w:val="222222"/>
          <w:lang w:val="fr-FR"/>
        </w:rPr>
        <w:br/>
      </w:r>
    </w:p>
    <w:p w:rsidR="00A27328" w:rsidRDefault="00A2732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19 </w:t>
      </w:r>
      <w:r>
        <w:rPr>
          <w:rFonts w:ascii="Arial" w:hAnsi="Arial" w:cs="Arial"/>
          <w:color w:val="222222"/>
          <w:lang w:val="fr-FR"/>
        </w:rPr>
        <w:tab/>
        <w:t>T</w:t>
      </w:r>
      <w:r w:rsidR="001818CC">
        <w:rPr>
          <w:rFonts w:ascii="Arial" w:hAnsi="Arial" w:cs="Arial"/>
          <w:color w:val="222222"/>
          <w:lang w:val="fr-FR"/>
        </w:rPr>
        <w:t xml:space="preserve">ravailleurs, </w:t>
      </w:r>
      <w:proofErr w:type="spellStart"/>
      <w:r w:rsidR="001818CC">
        <w:rPr>
          <w:rFonts w:ascii="Arial" w:hAnsi="Arial" w:cs="Arial"/>
          <w:color w:val="222222"/>
          <w:lang w:val="fr-FR"/>
        </w:rPr>
        <w:t>Sadarghat</w:t>
      </w:r>
      <w:proofErr w:type="spellEnd"/>
      <w:r w:rsidR="001818CC">
        <w:rPr>
          <w:rFonts w:ascii="Arial" w:hAnsi="Arial" w:cs="Arial"/>
          <w:color w:val="222222"/>
          <w:lang w:val="fr-FR"/>
        </w:rPr>
        <w:br/>
      </w:r>
    </w:p>
    <w:p w:rsidR="00A27328" w:rsidRDefault="00A27328" w:rsidP="00A27328">
      <w:pPr>
        <w:pStyle w:val="NormalWeb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20 </w:t>
      </w:r>
      <w:r>
        <w:rPr>
          <w:rFonts w:ascii="Arial" w:hAnsi="Arial" w:cs="Arial"/>
          <w:color w:val="222222"/>
          <w:lang w:val="fr-FR"/>
        </w:rPr>
        <w:tab/>
      </w:r>
      <w:r w:rsidRPr="00A27328">
        <w:rPr>
          <w:rFonts w:ascii="Arial" w:hAnsi="Arial" w:cs="Arial"/>
          <w:color w:val="222222"/>
          <w:lang w:val="fr-FR"/>
        </w:rPr>
        <w:t xml:space="preserve">Le </w:t>
      </w:r>
      <w:proofErr w:type="spellStart"/>
      <w:r w:rsidRPr="00A27328">
        <w:rPr>
          <w:rFonts w:ascii="Arial" w:hAnsi="Arial" w:cs="Arial"/>
          <w:color w:val="222222"/>
          <w:lang w:val="fr-FR"/>
        </w:rPr>
        <w:t>Ship</w:t>
      </w:r>
      <w:proofErr w:type="spellEnd"/>
      <w:r w:rsidRPr="00A27328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A27328">
        <w:rPr>
          <w:rFonts w:ascii="Arial" w:hAnsi="Arial" w:cs="Arial"/>
          <w:color w:val="222222"/>
          <w:lang w:val="fr-FR"/>
        </w:rPr>
        <w:t>Breaking</w:t>
      </w:r>
      <w:proofErr w:type="spellEnd"/>
      <w:r w:rsidRPr="00A27328">
        <w:rPr>
          <w:rFonts w:ascii="Arial" w:hAnsi="Arial" w:cs="Arial"/>
          <w:color w:val="222222"/>
          <w:lang w:val="fr-FR"/>
        </w:rPr>
        <w:t xml:space="preserve"> Yard </w:t>
      </w:r>
      <w:r w:rsidR="00B835BC">
        <w:rPr>
          <w:rFonts w:ascii="Arial" w:hAnsi="Arial" w:cs="Arial"/>
          <w:color w:val="222222"/>
          <w:lang w:val="fr-FR"/>
        </w:rPr>
        <w:t xml:space="preserve">de </w:t>
      </w:r>
      <w:r w:rsidR="00B835BC" w:rsidRPr="00A27328">
        <w:rPr>
          <w:rFonts w:ascii="Arial" w:hAnsi="Arial" w:cs="Arial"/>
          <w:color w:val="222222"/>
          <w:lang w:val="fr-FR"/>
        </w:rPr>
        <w:t xml:space="preserve">Chittagong </w:t>
      </w:r>
      <w:r w:rsidRPr="00A27328">
        <w:rPr>
          <w:rFonts w:ascii="Arial" w:hAnsi="Arial" w:cs="Arial"/>
          <w:color w:val="222222"/>
          <w:lang w:val="fr-FR"/>
        </w:rPr>
        <w:t xml:space="preserve">est un chantier naval géant spécialisé dans la démolition de navires. Situé à </w:t>
      </w:r>
      <w:proofErr w:type="spellStart"/>
      <w:r w:rsidRPr="00A27328">
        <w:rPr>
          <w:rFonts w:ascii="Arial" w:hAnsi="Arial" w:cs="Arial"/>
          <w:color w:val="222222"/>
          <w:lang w:val="fr-FR"/>
        </w:rPr>
        <w:t>Faujdarhat</w:t>
      </w:r>
      <w:proofErr w:type="spellEnd"/>
      <w:r w:rsidRPr="00A27328">
        <w:rPr>
          <w:rFonts w:ascii="Arial" w:hAnsi="Arial" w:cs="Arial"/>
          <w:color w:val="222222"/>
          <w:lang w:val="fr-FR"/>
        </w:rPr>
        <w:t xml:space="preserve"> au Bangladesh, il emploie près de 200.000 personnes et </w:t>
      </w:r>
      <w:r w:rsidR="00B835BC">
        <w:rPr>
          <w:rStyle w:val="hps"/>
          <w:rFonts w:ascii="Arial" w:hAnsi="Arial" w:cs="Arial"/>
          <w:color w:val="222222"/>
          <w:lang w:val="fr-FR"/>
        </w:rPr>
        <w:t>est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la plus grande industrie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de démantèlement de navires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lastRenderedPageBreak/>
        <w:t>dans le monde. Il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emploie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plus de 200.000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Bangladais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et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 w:rsidRPr="00A27328">
        <w:rPr>
          <w:rFonts w:ascii="Arial" w:hAnsi="Arial" w:cs="Arial"/>
          <w:color w:val="222222"/>
          <w:lang w:val="fr-FR"/>
        </w:rPr>
        <w:t>est l</w:t>
      </w:r>
      <w:r w:rsidR="00B835BC">
        <w:rPr>
          <w:rFonts w:ascii="Arial" w:hAnsi="Arial" w:cs="Arial"/>
          <w:color w:val="222222"/>
          <w:lang w:val="fr-FR"/>
        </w:rPr>
        <w:t>’</w:t>
      </w:r>
      <w:r w:rsidR="00B835BC" w:rsidRPr="00A27328">
        <w:rPr>
          <w:rFonts w:ascii="Arial" w:hAnsi="Arial" w:cs="Arial"/>
          <w:color w:val="222222"/>
          <w:lang w:val="fr-FR"/>
        </w:rPr>
        <w:t>une des principales sources d</w:t>
      </w:r>
      <w:r w:rsidR="00B835BC">
        <w:rPr>
          <w:rFonts w:ascii="Arial" w:hAnsi="Arial" w:cs="Arial"/>
          <w:color w:val="222222"/>
          <w:lang w:val="fr-FR"/>
        </w:rPr>
        <w:t>’</w:t>
      </w:r>
      <w:r w:rsidR="00B835BC" w:rsidRPr="00A27328">
        <w:rPr>
          <w:rFonts w:ascii="Arial" w:hAnsi="Arial" w:cs="Arial"/>
          <w:color w:val="222222"/>
          <w:lang w:val="fr-FR"/>
        </w:rPr>
        <w:t>acier du pays.</w:t>
      </w:r>
      <w:r w:rsidR="00B835BC">
        <w:rPr>
          <w:rFonts w:ascii="Arial" w:hAnsi="Arial" w:cs="Arial"/>
          <w:color w:val="222222"/>
          <w:lang w:val="fr-FR"/>
        </w:rPr>
        <w:t xml:space="preserve"> Depuis le début des années 80, les </w:t>
      </w:r>
      <w:r w:rsidR="00B835BC">
        <w:rPr>
          <w:rStyle w:val="hps"/>
          <w:rFonts w:ascii="Arial" w:hAnsi="Arial" w:cs="Arial"/>
          <w:color w:val="222222"/>
          <w:lang w:val="fr-FR"/>
        </w:rPr>
        <w:t>armateurs</w:t>
      </w:r>
      <w:r w:rsidR="00B835BC">
        <w:rPr>
          <w:rFonts w:ascii="Arial" w:hAnsi="Arial" w:cs="Arial"/>
          <w:color w:val="222222"/>
          <w:lang w:val="fr-FR"/>
        </w:rPr>
        <w:t xml:space="preserve"> ont </w:t>
      </w:r>
      <w:r w:rsidR="00B835BC">
        <w:rPr>
          <w:rStyle w:val="hps"/>
          <w:rFonts w:ascii="Arial" w:hAnsi="Arial" w:cs="Arial"/>
          <w:color w:val="222222"/>
          <w:lang w:val="fr-FR"/>
        </w:rPr>
        <w:t>envoyé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leurs navires</w:t>
      </w:r>
      <w:r w:rsidR="00B835BC">
        <w:rPr>
          <w:rFonts w:ascii="Arial" w:hAnsi="Arial" w:cs="Arial"/>
          <w:color w:val="222222"/>
          <w:lang w:val="fr-FR"/>
        </w:rPr>
        <w:t xml:space="preserve"> dans des chantiers de démolition situés en</w:t>
      </w:r>
      <w:r w:rsidR="00B835BC">
        <w:rPr>
          <w:rStyle w:val="hps"/>
          <w:rFonts w:ascii="Arial" w:hAnsi="Arial" w:cs="Arial"/>
          <w:color w:val="222222"/>
          <w:lang w:val="fr-FR"/>
        </w:rPr>
        <w:t xml:space="preserve"> Inde</w:t>
      </w:r>
      <w:r w:rsidR="00B835BC">
        <w:rPr>
          <w:rFonts w:ascii="Arial" w:hAnsi="Arial" w:cs="Arial"/>
          <w:color w:val="222222"/>
          <w:lang w:val="fr-FR"/>
        </w:rPr>
        <w:t xml:space="preserve">, </w:t>
      </w:r>
      <w:r w:rsidR="00B835BC">
        <w:rPr>
          <w:rStyle w:val="hps"/>
          <w:rFonts w:ascii="Arial" w:hAnsi="Arial" w:cs="Arial"/>
          <w:color w:val="222222"/>
          <w:lang w:val="fr-FR"/>
        </w:rPr>
        <w:t>en Chine</w:t>
      </w:r>
      <w:r w:rsidR="00B835BC">
        <w:rPr>
          <w:rFonts w:ascii="Arial" w:hAnsi="Arial" w:cs="Arial"/>
          <w:color w:val="222222"/>
          <w:lang w:val="fr-FR"/>
        </w:rPr>
        <w:t xml:space="preserve">, au Pakistan et au Bangladesh, où les normes </w:t>
      </w:r>
      <w:r w:rsidR="00B835BC">
        <w:rPr>
          <w:rStyle w:val="hps"/>
          <w:rFonts w:ascii="Arial" w:hAnsi="Arial" w:cs="Arial"/>
          <w:color w:val="222222"/>
          <w:lang w:val="fr-FR"/>
        </w:rPr>
        <w:t>salariales</w:t>
      </w:r>
      <w:r w:rsidR="00B835BC">
        <w:rPr>
          <w:rFonts w:ascii="Arial" w:hAnsi="Arial" w:cs="Arial"/>
          <w:color w:val="222222"/>
          <w:lang w:val="fr-FR"/>
        </w:rPr>
        <w:t xml:space="preserve">, de </w:t>
      </w:r>
      <w:r w:rsidR="00B835BC">
        <w:rPr>
          <w:rStyle w:val="hps"/>
          <w:rFonts w:ascii="Arial" w:hAnsi="Arial" w:cs="Arial"/>
          <w:color w:val="222222"/>
          <w:lang w:val="fr-FR"/>
        </w:rPr>
        <w:t>santé et de sécurité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sont minimes</w:t>
      </w:r>
      <w:r w:rsidR="00B835BC">
        <w:rPr>
          <w:rFonts w:ascii="Arial" w:hAnsi="Arial" w:cs="Arial"/>
          <w:color w:val="222222"/>
          <w:lang w:val="fr-FR"/>
        </w:rPr>
        <w:t xml:space="preserve">. </w:t>
      </w:r>
      <w:r w:rsidR="00B835BC">
        <w:rPr>
          <w:rStyle w:val="hps"/>
          <w:rFonts w:ascii="Arial" w:hAnsi="Arial" w:cs="Arial"/>
          <w:color w:val="222222"/>
          <w:lang w:val="fr-FR"/>
        </w:rPr>
        <w:t>Les politiques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et les lois environnementales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 xml:space="preserve">ne sont pas </w:t>
      </w:r>
      <w:proofErr w:type="gramStart"/>
      <w:r w:rsidR="00B835BC">
        <w:rPr>
          <w:rStyle w:val="hps"/>
          <w:rFonts w:ascii="Arial" w:hAnsi="Arial" w:cs="Arial"/>
          <w:color w:val="222222"/>
          <w:lang w:val="fr-FR"/>
        </w:rPr>
        <w:t>appliquées</w:t>
      </w:r>
      <w:proofErr w:type="gramEnd"/>
      <w:r w:rsidR="00B835BC">
        <w:rPr>
          <w:rFonts w:ascii="Arial" w:hAnsi="Arial" w:cs="Arial"/>
          <w:color w:val="222222"/>
          <w:lang w:val="fr-FR"/>
        </w:rPr>
        <w:t xml:space="preserve">, la </w:t>
      </w:r>
      <w:r w:rsidR="00B835BC">
        <w:rPr>
          <w:rStyle w:val="hps"/>
          <w:rFonts w:ascii="Arial" w:hAnsi="Arial" w:cs="Arial"/>
          <w:color w:val="222222"/>
          <w:lang w:val="fr-FR"/>
        </w:rPr>
        <w:t>main-d'œuvre</w:t>
      </w:r>
      <w:r w:rsidR="00B835BC">
        <w:rPr>
          <w:rFonts w:ascii="Arial" w:hAnsi="Arial" w:cs="Arial"/>
          <w:color w:val="222222"/>
          <w:lang w:val="fr-FR"/>
        </w:rPr>
        <w:t xml:space="preserve"> y est parmi les moins coûteuses </w:t>
      </w:r>
      <w:r w:rsidR="00B835BC">
        <w:rPr>
          <w:rStyle w:val="hps"/>
          <w:rFonts w:ascii="Arial" w:hAnsi="Arial" w:cs="Arial"/>
          <w:color w:val="222222"/>
          <w:lang w:val="fr-FR"/>
        </w:rPr>
        <w:t>au monde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et aucune norme n’existe en terme de santé et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de sécurité</w:t>
      </w:r>
      <w:r w:rsidR="00B835BC">
        <w:rPr>
          <w:rFonts w:ascii="Arial" w:hAnsi="Arial" w:cs="Arial"/>
          <w:color w:val="222222"/>
          <w:lang w:val="fr-FR"/>
        </w:rPr>
        <w:t xml:space="preserve"> </w:t>
      </w:r>
      <w:r w:rsidR="00B835BC">
        <w:rPr>
          <w:rStyle w:val="hps"/>
          <w:rFonts w:ascii="Arial" w:hAnsi="Arial" w:cs="Arial"/>
          <w:color w:val="222222"/>
          <w:lang w:val="fr-FR"/>
        </w:rPr>
        <w:t>au travail</w:t>
      </w:r>
      <w:r w:rsidR="00B835BC">
        <w:rPr>
          <w:rFonts w:ascii="Arial" w:hAnsi="Arial" w:cs="Arial"/>
          <w:color w:val="222222"/>
          <w:lang w:val="fr-FR"/>
        </w:rPr>
        <w:t xml:space="preserve">. </w:t>
      </w:r>
    </w:p>
    <w:p w:rsidR="00B835BC" w:rsidRDefault="00B835BC" w:rsidP="00A27328">
      <w:pPr>
        <w:pStyle w:val="NormalWeb"/>
        <w:rPr>
          <w:lang w:val="fr-FR"/>
        </w:rPr>
      </w:pPr>
    </w:p>
    <w:p w:rsidR="00A27328" w:rsidRDefault="00A27328">
      <w:pPr>
        <w:rPr>
          <w:rFonts w:ascii="Arial" w:hAnsi="Arial" w:cs="Arial"/>
          <w:color w:val="222222"/>
          <w:lang w:val="fr-FR"/>
        </w:rPr>
      </w:pPr>
    </w:p>
    <w:p w:rsidR="00A27328" w:rsidRDefault="00A27328">
      <w:pPr>
        <w:rPr>
          <w:rFonts w:ascii="Arial" w:hAnsi="Arial" w:cs="Arial"/>
          <w:color w:val="222222"/>
          <w:lang w:val="fr-FR"/>
        </w:rPr>
      </w:pPr>
    </w:p>
    <w:p w:rsidR="00A27328" w:rsidRDefault="00A27328">
      <w:pPr>
        <w:rPr>
          <w:rFonts w:ascii="Arial" w:hAnsi="Arial" w:cs="Arial"/>
          <w:color w:val="222222"/>
          <w:lang w:val="fr-FR"/>
        </w:rPr>
      </w:pPr>
    </w:p>
    <w:p w:rsidR="00D81646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21 </w:t>
      </w:r>
      <w:r w:rsidR="00A27328">
        <w:rPr>
          <w:rFonts w:ascii="Arial" w:hAnsi="Arial" w:cs="Arial"/>
          <w:color w:val="222222"/>
          <w:lang w:val="fr-FR"/>
        </w:rPr>
        <w:tab/>
      </w:r>
      <w:r w:rsidR="00D81646">
        <w:rPr>
          <w:rFonts w:ascii="Arial" w:hAnsi="Arial" w:cs="Arial"/>
          <w:color w:val="222222"/>
          <w:lang w:val="fr-FR"/>
        </w:rPr>
        <w:t>Depuis la fin du 20ème</w:t>
      </w:r>
      <w:r>
        <w:rPr>
          <w:rFonts w:ascii="Arial" w:hAnsi="Arial" w:cs="Arial"/>
          <w:color w:val="222222"/>
          <w:lang w:val="fr-FR"/>
        </w:rPr>
        <w:t xml:space="preserve"> siècle, </w:t>
      </w:r>
      <w:r w:rsidR="00D81646">
        <w:rPr>
          <w:rFonts w:ascii="Arial" w:hAnsi="Arial" w:cs="Arial"/>
          <w:color w:val="222222"/>
          <w:lang w:val="fr-FR"/>
        </w:rPr>
        <w:t>les</w:t>
      </w:r>
      <w:r>
        <w:rPr>
          <w:rFonts w:ascii="Arial" w:hAnsi="Arial" w:cs="Arial"/>
          <w:color w:val="222222"/>
          <w:lang w:val="fr-FR"/>
        </w:rPr>
        <w:t xml:space="preserve"> militants ont fait pression pour la reconnaissance officielle de</w:t>
      </w:r>
      <w:r w:rsidR="00D81646">
        <w:rPr>
          <w:rFonts w:ascii="Arial" w:hAnsi="Arial" w:cs="Arial"/>
          <w:color w:val="222222"/>
          <w:lang w:val="fr-FR"/>
        </w:rPr>
        <w:t xml:space="preserve">s </w:t>
      </w:r>
      <w:proofErr w:type="spellStart"/>
      <w:r w:rsidR="00D81646">
        <w:rPr>
          <w:rFonts w:ascii="Arial" w:hAnsi="Arial" w:cs="Arial"/>
          <w:color w:val="222222"/>
          <w:lang w:val="fr-FR"/>
        </w:rPr>
        <w:t>hijras</w:t>
      </w:r>
      <w:proofErr w:type="spellEnd"/>
      <w:r w:rsidR="00D81646">
        <w:rPr>
          <w:rFonts w:ascii="Arial" w:hAnsi="Arial" w:cs="Arial"/>
          <w:color w:val="222222"/>
          <w:lang w:val="fr-FR"/>
        </w:rPr>
        <w:t xml:space="preserve"> comme «troisième sexe»</w:t>
      </w:r>
      <w:r>
        <w:rPr>
          <w:rFonts w:ascii="Arial" w:hAnsi="Arial" w:cs="Arial"/>
          <w:color w:val="222222"/>
          <w:lang w:val="fr-FR"/>
        </w:rPr>
        <w:t xml:space="preserve">. Les </w:t>
      </w:r>
      <w:proofErr w:type="spellStart"/>
      <w:r>
        <w:rPr>
          <w:rFonts w:ascii="Arial" w:hAnsi="Arial" w:cs="Arial"/>
          <w:color w:val="222222"/>
          <w:lang w:val="fr-FR"/>
        </w:rPr>
        <w:t>hijras</w:t>
      </w:r>
      <w:proofErr w:type="spellEnd"/>
      <w:r>
        <w:rPr>
          <w:rFonts w:ascii="Arial" w:hAnsi="Arial" w:cs="Arial"/>
          <w:color w:val="222222"/>
          <w:lang w:val="fr-FR"/>
        </w:rPr>
        <w:t xml:space="preserve"> ont acquis avec succès cet</w:t>
      </w:r>
      <w:r w:rsidR="00D81646">
        <w:rPr>
          <w:rFonts w:ascii="Arial" w:hAnsi="Arial" w:cs="Arial"/>
          <w:color w:val="222222"/>
          <w:lang w:val="fr-FR"/>
        </w:rPr>
        <w:t>te reconnaissance au Bangladesh.</w:t>
      </w:r>
    </w:p>
    <w:p w:rsidR="00634536" w:rsidRDefault="00634536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22 </w:t>
      </w:r>
      <w:r>
        <w:rPr>
          <w:rFonts w:ascii="Arial" w:hAnsi="Arial" w:cs="Arial"/>
          <w:color w:val="222222"/>
          <w:lang w:val="fr-FR"/>
        </w:rPr>
        <w:tab/>
        <w:t xml:space="preserve">Des enfants montent sur </w:t>
      </w:r>
      <w:r w:rsidR="00923C22">
        <w:rPr>
          <w:rFonts w:ascii="Arial" w:hAnsi="Arial" w:cs="Arial"/>
          <w:color w:val="222222"/>
          <w:lang w:val="fr-FR"/>
        </w:rPr>
        <w:t>le toit d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un</w:t>
      </w:r>
      <w:r w:rsidR="001818CC">
        <w:rPr>
          <w:rFonts w:ascii="Arial" w:hAnsi="Arial" w:cs="Arial"/>
          <w:color w:val="222222"/>
          <w:lang w:val="fr-FR"/>
        </w:rPr>
        <w:t xml:space="preserve"> train quittant la gare </w:t>
      </w:r>
      <w:r>
        <w:rPr>
          <w:rFonts w:ascii="Arial" w:hAnsi="Arial" w:cs="Arial"/>
          <w:color w:val="222222"/>
          <w:lang w:val="fr-FR"/>
        </w:rPr>
        <w:t xml:space="preserve">de </w:t>
      </w:r>
      <w:proofErr w:type="spellStart"/>
      <w:r w:rsidR="001818CC">
        <w:rPr>
          <w:rFonts w:ascii="Arial" w:hAnsi="Arial" w:cs="Arial"/>
          <w:color w:val="222222"/>
          <w:lang w:val="fr-FR"/>
        </w:rPr>
        <w:t>Kamalapur</w:t>
      </w:r>
      <w:proofErr w:type="spellEnd"/>
      <w:r w:rsidR="001818CC">
        <w:rPr>
          <w:rFonts w:ascii="Arial" w:hAnsi="Arial" w:cs="Arial"/>
          <w:color w:val="222222"/>
          <w:lang w:val="fr-FR"/>
        </w:rPr>
        <w:t>, Dhaka</w:t>
      </w:r>
    </w:p>
    <w:p w:rsidR="00173714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23 </w:t>
      </w:r>
      <w:r w:rsidR="00086D9D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Une des principales causes de la pauvreté rurale </w:t>
      </w:r>
      <w:r w:rsidR="00173714">
        <w:rPr>
          <w:rFonts w:ascii="Arial" w:hAnsi="Arial" w:cs="Arial"/>
          <w:color w:val="222222"/>
          <w:lang w:val="fr-FR"/>
        </w:rPr>
        <w:t xml:space="preserve">au Bangladesh </w:t>
      </w:r>
      <w:r>
        <w:rPr>
          <w:rFonts w:ascii="Arial" w:hAnsi="Arial" w:cs="Arial"/>
          <w:color w:val="222222"/>
          <w:lang w:val="fr-FR"/>
        </w:rPr>
        <w:t xml:space="preserve">est due </w:t>
      </w:r>
      <w:r w:rsidR="00173714">
        <w:rPr>
          <w:rFonts w:ascii="Arial" w:hAnsi="Arial" w:cs="Arial"/>
          <w:color w:val="222222"/>
          <w:lang w:val="fr-FR"/>
        </w:rPr>
        <w:t xml:space="preserve">aux </w:t>
      </w:r>
      <w:r>
        <w:rPr>
          <w:rFonts w:ascii="Arial" w:hAnsi="Arial" w:cs="Arial"/>
          <w:color w:val="222222"/>
          <w:lang w:val="fr-FR"/>
        </w:rPr>
        <w:t xml:space="preserve">caractéristiques géographiques et démographiques du pays. Une </w:t>
      </w:r>
      <w:r w:rsidR="00173714">
        <w:rPr>
          <w:rFonts w:ascii="Arial" w:hAnsi="Arial" w:cs="Arial"/>
          <w:color w:val="222222"/>
          <w:lang w:val="fr-FR"/>
        </w:rPr>
        <w:t>grande partie du pays est basse</w:t>
      </w:r>
      <w:r>
        <w:rPr>
          <w:rFonts w:ascii="Arial" w:hAnsi="Arial" w:cs="Arial"/>
          <w:color w:val="222222"/>
          <w:lang w:val="fr-FR"/>
        </w:rPr>
        <w:t xml:space="preserve"> et est donc à un risque élevé d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inondation. Beaucoup de ruraux pauvres vivent dans des zones qui sont sujettes à des</w:t>
      </w:r>
      <w:r w:rsidR="00173714">
        <w:rPr>
          <w:rFonts w:ascii="Arial" w:hAnsi="Arial" w:cs="Arial"/>
          <w:color w:val="222222"/>
          <w:lang w:val="fr-FR"/>
        </w:rPr>
        <w:t xml:space="preserve"> inondations annuelles extrêmes, causa</w:t>
      </w:r>
      <w:r>
        <w:rPr>
          <w:rFonts w:ascii="Arial" w:hAnsi="Arial" w:cs="Arial"/>
          <w:color w:val="222222"/>
          <w:lang w:val="fr-FR"/>
        </w:rPr>
        <w:t>nt d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éno</w:t>
      </w:r>
      <w:r w:rsidR="00173714">
        <w:rPr>
          <w:rFonts w:ascii="Arial" w:hAnsi="Arial" w:cs="Arial"/>
          <w:color w:val="222222"/>
          <w:lang w:val="fr-FR"/>
        </w:rPr>
        <w:t>rmes dégâts à leurs cultures, leur</w:t>
      </w:r>
      <w:r>
        <w:rPr>
          <w:rFonts w:ascii="Arial" w:hAnsi="Arial" w:cs="Arial"/>
          <w:color w:val="222222"/>
          <w:lang w:val="fr-FR"/>
        </w:rPr>
        <w:t xml:space="preserve">s maisons </w:t>
      </w:r>
      <w:r w:rsidR="00173714">
        <w:rPr>
          <w:rFonts w:ascii="Arial" w:hAnsi="Arial" w:cs="Arial"/>
          <w:color w:val="222222"/>
          <w:lang w:val="fr-FR"/>
        </w:rPr>
        <w:t xml:space="preserve">et leurs </w:t>
      </w:r>
      <w:r>
        <w:rPr>
          <w:rFonts w:ascii="Arial" w:hAnsi="Arial" w:cs="Arial"/>
          <w:color w:val="222222"/>
          <w:lang w:val="fr-FR"/>
        </w:rPr>
        <w:t>moyens de subsistance. Afin de reconstruire l</w:t>
      </w:r>
      <w:r w:rsidR="00173714">
        <w:rPr>
          <w:rFonts w:ascii="Arial" w:hAnsi="Arial" w:cs="Arial"/>
          <w:color w:val="222222"/>
          <w:lang w:val="fr-FR"/>
        </w:rPr>
        <w:t xml:space="preserve">eurs maisons, ils ont souvent dû recourir à des prêteurs, </w:t>
      </w:r>
      <w:r>
        <w:rPr>
          <w:rFonts w:ascii="Arial" w:hAnsi="Arial" w:cs="Arial"/>
          <w:color w:val="222222"/>
          <w:lang w:val="fr-FR"/>
        </w:rPr>
        <w:t>qui les pousse</w:t>
      </w:r>
      <w:r w:rsidR="00173714">
        <w:rPr>
          <w:rFonts w:ascii="Arial" w:hAnsi="Arial" w:cs="Arial"/>
          <w:color w:val="222222"/>
          <w:lang w:val="fr-FR"/>
        </w:rPr>
        <w:t xml:space="preserve">nt ensuite à sombrer </w:t>
      </w:r>
      <w:r>
        <w:rPr>
          <w:rFonts w:ascii="Arial" w:hAnsi="Arial" w:cs="Arial"/>
          <w:color w:val="222222"/>
          <w:lang w:val="fr-FR"/>
        </w:rPr>
        <w:t xml:space="preserve">plus profondément </w:t>
      </w:r>
      <w:r w:rsidR="00173714">
        <w:rPr>
          <w:rFonts w:ascii="Arial" w:hAnsi="Arial" w:cs="Arial"/>
          <w:color w:val="222222"/>
          <w:lang w:val="fr-FR"/>
        </w:rPr>
        <w:t xml:space="preserve">encore </w:t>
      </w:r>
      <w:r>
        <w:rPr>
          <w:rFonts w:ascii="Arial" w:hAnsi="Arial" w:cs="Arial"/>
          <w:color w:val="222222"/>
          <w:lang w:val="fr-FR"/>
        </w:rPr>
        <w:t>dans la pauvreté. En outre, ces catastrophes naturelles provoquent aussi des épidémie</w:t>
      </w:r>
      <w:r w:rsidR="00173714">
        <w:rPr>
          <w:rFonts w:ascii="Arial" w:hAnsi="Arial" w:cs="Arial"/>
          <w:color w:val="222222"/>
          <w:lang w:val="fr-FR"/>
        </w:rPr>
        <w:t xml:space="preserve">s de choléra et autres maladies, </w:t>
      </w:r>
      <w:r>
        <w:rPr>
          <w:rFonts w:ascii="Arial" w:hAnsi="Arial" w:cs="Arial"/>
          <w:color w:val="222222"/>
          <w:lang w:val="fr-FR"/>
        </w:rPr>
        <w:t>telles que le paludisme et la dengue</w:t>
      </w:r>
      <w:r w:rsidR="00173714">
        <w:rPr>
          <w:rFonts w:ascii="Arial" w:hAnsi="Arial" w:cs="Arial"/>
          <w:color w:val="222222"/>
          <w:lang w:val="fr-FR"/>
        </w:rPr>
        <w:t>,</w:t>
      </w:r>
      <w:r>
        <w:rPr>
          <w:rFonts w:ascii="Arial" w:hAnsi="Arial" w:cs="Arial"/>
          <w:color w:val="222222"/>
          <w:lang w:val="fr-FR"/>
        </w:rPr>
        <w:t xml:space="preserve"> qui les aff</w:t>
      </w:r>
      <w:r w:rsidR="00173714">
        <w:rPr>
          <w:rFonts w:ascii="Arial" w:hAnsi="Arial" w:cs="Arial"/>
          <w:color w:val="222222"/>
          <w:lang w:val="fr-FR"/>
        </w:rPr>
        <w:t xml:space="preserve">ectent physiquement et abaissent </w:t>
      </w:r>
      <w:r>
        <w:rPr>
          <w:rFonts w:ascii="Arial" w:hAnsi="Arial" w:cs="Arial"/>
          <w:color w:val="222222"/>
          <w:lang w:val="fr-FR"/>
        </w:rPr>
        <w:t xml:space="preserve">leurs niveaux de productivité. </w:t>
      </w:r>
    </w:p>
    <w:p w:rsidR="00116DF9" w:rsidRDefault="00116DF9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24 </w:t>
      </w:r>
      <w:r>
        <w:rPr>
          <w:rFonts w:ascii="Arial" w:hAnsi="Arial" w:cs="Arial"/>
          <w:color w:val="222222"/>
          <w:lang w:val="fr-FR"/>
        </w:rPr>
        <w:tab/>
        <w:t>T</w:t>
      </w:r>
      <w:r w:rsidR="001818CC">
        <w:rPr>
          <w:rFonts w:ascii="Arial" w:hAnsi="Arial" w:cs="Arial"/>
          <w:color w:val="222222"/>
          <w:lang w:val="fr-FR"/>
        </w:rPr>
        <w:t>ravailleurs du port de Chittagong</w:t>
      </w:r>
      <w:r w:rsidR="001818CC"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25 </w:t>
      </w:r>
      <w:r w:rsidR="00116DF9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Dans les rues de Chittagong</w:t>
      </w:r>
      <w:r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26 </w:t>
      </w:r>
      <w:r w:rsidR="00116DF9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Dans les rues de Chittagong</w:t>
      </w:r>
      <w:r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27</w:t>
      </w:r>
      <w:r w:rsidR="00116DF9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 Dans les rues de Chittagong</w:t>
      </w:r>
      <w:r>
        <w:rPr>
          <w:rFonts w:ascii="Arial" w:hAnsi="Arial" w:cs="Arial"/>
          <w:color w:val="222222"/>
          <w:lang w:val="fr-FR"/>
        </w:rPr>
        <w:br/>
      </w:r>
    </w:p>
    <w:p w:rsidR="00116DF9" w:rsidRDefault="00116DF9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28  </w:t>
      </w:r>
      <w:r>
        <w:rPr>
          <w:rFonts w:ascii="Arial" w:hAnsi="Arial" w:cs="Arial"/>
          <w:color w:val="222222"/>
          <w:lang w:val="fr-FR"/>
        </w:rPr>
        <w:tab/>
        <w:t>T</w:t>
      </w:r>
      <w:r w:rsidR="001818CC">
        <w:rPr>
          <w:rFonts w:ascii="Arial" w:hAnsi="Arial" w:cs="Arial"/>
          <w:color w:val="222222"/>
          <w:lang w:val="fr-FR"/>
        </w:rPr>
        <w:t>ravailleurs au port de Chittagong</w:t>
      </w:r>
      <w:r w:rsidR="001818CC"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29 </w:t>
      </w:r>
      <w:r w:rsidR="00116DF9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Portrait de famille, Chittagong</w:t>
      </w:r>
      <w:r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lastRenderedPageBreak/>
        <w:t xml:space="preserve">30 </w:t>
      </w:r>
      <w:r w:rsidR="00116DF9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Vendeur, marché </w:t>
      </w:r>
      <w:r w:rsidR="00116DF9">
        <w:rPr>
          <w:rFonts w:ascii="Arial" w:hAnsi="Arial" w:cs="Arial"/>
          <w:color w:val="222222"/>
          <w:lang w:val="fr-FR"/>
        </w:rPr>
        <w:t xml:space="preserve">de </w:t>
      </w:r>
      <w:r>
        <w:rPr>
          <w:rFonts w:ascii="Arial" w:hAnsi="Arial" w:cs="Arial"/>
          <w:color w:val="222222"/>
          <w:lang w:val="fr-FR"/>
        </w:rPr>
        <w:t>Chittagong</w:t>
      </w:r>
      <w:r>
        <w:rPr>
          <w:rFonts w:ascii="Arial" w:hAnsi="Arial" w:cs="Arial"/>
          <w:color w:val="222222"/>
          <w:lang w:val="fr-FR"/>
        </w:rPr>
        <w:br/>
      </w:r>
    </w:p>
    <w:p w:rsidR="00116DF9" w:rsidRDefault="00116DF9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31 </w:t>
      </w:r>
      <w:r>
        <w:rPr>
          <w:rFonts w:ascii="Arial" w:hAnsi="Arial" w:cs="Arial"/>
          <w:color w:val="222222"/>
          <w:lang w:val="fr-FR"/>
        </w:rPr>
        <w:tab/>
        <w:t>P</w:t>
      </w:r>
      <w:r w:rsidR="001818CC">
        <w:rPr>
          <w:rFonts w:ascii="Arial" w:hAnsi="Arial" w:cs="Arial"/>
          <w:color w:val="222222"/>
          <w:lang w:val="fr-FR"/>
        </w:rPr>
        <w:t xml:space="preserve">ortraits, </w:t>
      </w:r>
      <w:proofErr w:type="spellStart"/>
      <w:r w:rsidR="001818CC">
        <w:rPr>
          <w:rFonts w:ascii="Arial" w:hAnsi="Arial" w:cs="Arial"/>
          <w:color w:val="222222"/>
          <w:lang w:val="fr-FR"/>
        </w:rPr>
        <w:t>Old</w:t>
      </w:r>
      <w:proofErr w:type="spellEnd"/>
      <w:r w:rsidR="001818CC">
        <w:rPr>
          <w:rFonts w:ascii="Arial" w:hAnsi="Arial" w:cs="Arial"/>
          <w:color w:val="222222"/>
          <w:lang w:val="fr-FR"/>
        </w:rPr>
        <w:t xml:space="preserve"> Dhaka - L</w:t>
      </w:r>
      <w:r>
        <w:rPr>
          <w:rFonts w:ascii="Arial" w:hAnsi="Arial" w:cs="Arial"/>
          <w:color w:val="222222"/>
          <w:lang w:val="fr-FR"/>
        </w:rPr>
        <w:t>a marchande</w:t>
      </w:r>
      <w:r w:rsidR="00CB3FDA">
        <w:rPr>
          <w:rFonts w:ascii="Arial" w:hAnsi="Arial" w:cs="Arial"/>
          <w:color w:val="222222"/>
          <w:lang w:val="fr-FR"/>
        </w:rPr>
        <w:t xml:space="preserve"> de fleurs et le boucher</w:t>
      </w:r>
      <w:r w:rsidR="001818CC">
        <w:rPr>
          <w:rFonts w:ascii="Arial" w:hAnsi="Arial" w:cs="Arial"/>
          <w:color w:val="222222"/>
          <w:lang w:val="fr-FR"/>
        </w:rPr>
        <w:br/>
      </w:r>
    </w:p>
    <w:p w:rsidR="00116DF9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32 </w:t>
      </w:r>
      <w:r w:rsidR="00CB3FDA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Il n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y a que peu de voyageurs </w:t>
      </w:r>
      <w:r w:rsidR="00385C5B">
        <w:rPr>
          <w:rFonts w:ascii="Arial" w:hAnsi="Arial" w:cs="Arial"/>
          <w:color w:val="222222"/>
          <w:lang w:val="fr-FR"/>
        </w:rPr>
        <w:t xml:space="preserve">étrangers </w:t>
      </w:r>
      <w:r>
        <w:rPr>
          <w:rFonts w:ascii="Arial" w:hAnsi="Arial" w:cs="Arial"/>
          <w:color w:val="222222"/>
          <w:lang w:val="fr-FR"/>
        </w:rPr>
        <w:t xml:space="preserve">au Bangladesh. Les seuls voyageurs ici sont </w:t>
      </w:r>
      <w:r w:rsidR="00385C5B">
        <w:rPr>
          <w:rFonts w:ascii="Arial" w:hAnsi="Arial" w:cs="Arial"/>
          <w:color w:val="222222"/>
          <w:lang w:val="fr-FR"/>
        </w:rPr>
        <w:t>des routards</w:t>
      </w:r>
      <w:r>
        <w:rPr>
          <w:rFonts w:ascii="Arial" w:hAnsi="Arial" w:cs="Arial"/>
          <w:color w:val="222222"/>
          <w:lang w:val="fr-FR"/>
        </w:rPr>
        <w:t xml:space="preserve"> et il n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y en a pas beaucoup. Cela signifie que vous êtes </w:t>
      </w:r>
      <w:r w:rsidR="00385C5B">
        <w:rPr>
          <w:rFonts w:ascii="Arial" w:hAnsi="Arial" w:cs="Arial"/>
          <w:color w:val="222222"/>
          <w:lang w:val="fr-FR"/>
        </w:rPr>
        <w:t>aussitôt repéré.</w:t>
      </w:r>
      <w:r w:rsidR="00BC7D52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 xml:space="preserve">Partout, les gens vous voient et veulent </w:t>
      </w:r>
      <w:r w:rsidR="00385C5B">
        <w:rPr>
          <w:rFonts w:ascii="Arial" w:hAnsi="Arial" w:cs="Arial"/>
          <w:color w:val="222222"/>
          <w:lang w:val="fr-FR"/>
        </w:rPr>
        <w:t>vous saluer, vous demander d</w:t>
      </w:r>
      <w:r w:rsidR="00416640">
        <w:rPr>
          <w:rFonts w:ascii="Arial" w:hAnsi="Arial" w:cs="Arial"/>
          <w:color w:val="222222"/>
          <w:lang w:val="fr-FR"/>
        </w:rPr>
        <w:t>’</w:t>
      </w:r>
      <w:r w:rsidR="00385C5B">
        <w:rPr>
          <w:rFonts w:ascii="Arial" w:hAnsi="Arial" w:cs="Arial"/>
          <w:color w:val="222222"/>
          <w:lang w:val="fr-FR"/>
        </w:rPr>
        <w:t>où vous venez, vous remercier d</w:t>
      </w:r>
      <w:r w:rsidR="00416640">
        <w:rPr>
          <w:rFonts w:ascii="Arial" w:hAnsi="Arial" w:cs="Arial"/>
          <w:color w:val="222222"/>
          <w:lang w:val="fr-FR"/>
        </w:rPr>
        <w:t>’</w:t>
      </w:r>
      <w:r w:rsidR="00385C5B">
        <w:rPr>
          <w:rFonts w:ascii="Arial" w:hAnsi="Arial" w:cs="Arial"/>
          <w:color w:val="222222"/>
          <w:lang w:val="fr-FR"/>
        </w:rPr>
        <w:t xml:space="preserve">être venu au Bangladesh, vous invitant pour le thé et prenant des photos de vous ou avec vous, comme si vous êtes une star de cinéma. En restant </w:t>
      </w:r>
      <w:r>
        <w:rPr>
          <w:rFonts w:ascii="Arial" w:hAnsi="Arial" w:cs="Arial"/>
          <w:color w:val="222222"/>
          <w:lang w:val="fr-FR"/>
        </w:rPr>
        <w:t>immobile pendant un moment, vous allez vous retrouver avec un groupe d</w:t>
      </w:r>
      <w:r w:rsidR="00385C5B">
        <w:rPr>
          <w:rFonts w:ascii="Arial" w:hAnsi="Arial" w:cs="Arial"/>
          <w:color w:val="222222"/>
          <w:lang w:val="fr-FR"/>
        </w:rPr>
        <w:t>e Bangladais debout autour de vous</w:t>
      </w:r>
      <w:r>
        <w:rPr>
          <w:rFonts w:ascii="Arial" w:hAnsi="Arial" w:cs="Arial"/>
          <w:color w:val="222222"/>
          <w:lang w:val="fr-FR"/>
        </w:rPr>
        <w:t xml:space="preserve">... à regarder. Ils </w:t>
      </w:r>
      <w:r w:rsidR="00385C5B">
        <w:rPr>
          <w:rFonts w:ascii="Arial" w:hAnsi="Arial" w:cs="Arial"/>
          <w:color w:val="222222"/>
          <w:lang w:val="fr-FR"/>
        </w:rPr>
        <w:t>ne sont pas impolis ou intrusifs,</w:t>
      </w:r>
      <w:r>
        <w:rPr>
          <w:rFonts w:ascii="Arial" w:hAnsi="Arial" w:cs="Arial"/>
          <w:color w:val="222222"/>
          <w:lang w:val="fr-FR"/>
        </w:rPr>
        <w:t xml:space="preserve"> ils sont tout simplement fascinés. </w:t>
      </w:r>
    </w:p>
    <w:p w:rsidR="00385C5B" w:rsidRDefault="001818CC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33 </w:t>
      </w:r>
      <w:r w:rsidR="00385C5B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Le long de</w:t>
      </w:r>
      <w:r w:rsidR="00385C5B">
        <w:rPr>
          <w:rFonts w:ascii="Arial" w:hAnsi="Arial" w:cs="Arial"/>
          <w:color w:val="222222"/>
          <w:lang w:val="fr-FR"/>
        </w:rPr>
        <w:t xml:space="preserve">s </w:t>
      </w:r>
      <w:r>
        <w:rPr>
          <w:rFonts w:ascii="Arial" w:hAnsi="Arial" w:cs="Arial"/>
          <w:color w:val="222222"/>
          <w:lang w:val="fr-FR"/>
        </w:rPr>
        <w:t>voie</w:t>
      </w:r>
      <w:r w:rsidR="00385C5B">
        <w:rPr>
          <w:rFonts w:ascii="Arial" w:hAnsi="Arial" w:cs="Arial"/>
          <w:color w:val="222222"/>
          <w:lang w:val="fr-FR"/>
        </w:rPr>
        <w:t>s</w:t>
      </w:r>
      <w:r>
        <w:rPr>
          <w:rFonts w:ascii="Arial" w:hAnsi="Arial" w:cs="Arial"/>
          <w:color w:val="222222"/>
          <w:lang w:val="fr-FR"/>
        </w:rPr>
        <w:t xml:space="preserve"> ferrée</w:t>
      </w:r>
      <w:r w:rsidR="00385C5B">
        <w:rPr>
          <w:rFonts w:ascii="Arial" w:hAnsi="Arial" w:cs="Arial"/>
          <w:color w:val="222222"/>
          <w:lang w:val="fr-FR"/>
        </w:rPr>
        <w:t>s</w:t>
      </w:r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116DF9" w:rsidRPr="00B835BC" w:rsidRDefault="001818CC">
      <w:pPr>
        <w:rPr>
          <w:rFonts w:ascii="Arial" w:hAnsi="Arial" w:cs="Arial"/>
          <w:color w:val="222222"/>
        </w:rPr>
      </w:pPr>
      <w:r w:rsidRPr="00B835BC">
        <w:rPr>
          <w:rFonts w:ascii="Arial" w:hAnsi="Arial" w:cs="Arial"/>
          <w:color w:val="222222"/>
        </w:rPr>
        <w:t xml:space="preserve">34 </w:t>
      </w:r>
      <w:r w:rsidR="00385C5B" w:rsidRPr="00B835BC">
        <w:rPr>
          <w:rFonts w:ascii="Arial" w:hAnsi="Arial" w:cs="Arial"/>
          <w:color w:val="222222"/>
        </w:rPr>
        <w:tab/>
        <w:t>E</w:t>
      </w:r>
      <w:r w:rsidRPr="00B835BC">
        <w:rPr>
          <w:rFonts w:ascii="Arial" w:hAnsi="Arial" w:cs="Arial"/>
          <w:color w:val="222222"/>
        </w:rPr>
        <w:t xml:space="preserve">nfants, </w:t>
      </w:r>
      <w:proofErr w:type="spellStart"/>
      <w:r w:rsidRPr="00B835BC">
        <w:rPr>
          <w:rFonts w:ascii="Arial" w:hAnsi="Arial" w:cs="Arial"/>
          <w:color w:val="222222"/>
        </w:rPr>
        <w:t>Srimangal</w:t>
      </w:r>
      <w:proofErr w:type="spellEnd"/>
      <w:r w:rsidRPr="00B835BC">
        <w:rPr>
          <w:rFonts w:ascii="Arial" w:hAnsi="Arial" w:cs="Arial"/>
          <w:color w:val="222222"/>
        </w:rPr>
        <w:br/>
      </w:r>
    </w:p>
    <w:p w:rsidR="001818CC" w:rsidRPr="00B835BC" w:rsidRDefault="00385C5B">
      <w:pPr>
        <w:rPr>
          <w:rFonts w:ascii="Arial" w:hAnsi="Arial" w:cs="Arial"/>
          <w:color w:val="222222"/>
        </w:rPr>
      </w:pPr>
      <w:r w:rsidRPr="00B835BC">
        <w:rPr>
          <w:rFonts w:ascii="Arial" w:hAnsi="Arial" w:cs="Arial"/>
          <w:color w:val="222222"/>
        </w:rPr>
        <w:t xml:space="preserve">35 </w:t>
      </w:r>
      <w:r w:rsidRPr="00B835BC">
        <w:rPr>
          <w:rFonts w:ascii="Arial" w:hAnsi="Arial" w:cs="Arial"/>
          <w:color w:val="222222"/>
        </w:rPr>
        <w:tab/>
        <w:t>E</w:t>
      </w:r>
      <w:r w:rsidR="001818CC" w:rsidRPr="00B835BC">
        <w:rPr>
          <w:rFonts w:ascii="Arial" w:hAnsi="Arial" w:cs="Arial"/>
          <w:color w:val="222222"/>
        </w:rPr>
        <w:t>nfants jouant au football, Sylhet</w:t>
      </w:r>
    </w:p>
    <w:p w:rsidR="007D4F74" w:rsidRDefault="00950788" w:rsidP="007D4F74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36 </w:t>
      </w:r>
      <w:r w:rsidR="000A568A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Le Bangladesh est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un des </w:t>
      </w:r>
      <w:r w:rsidR="007D4F74">
        <w:rPr>
          <w:rFonts w:ascii="Arial" w:hAnsi="Arial" w:cs="Arial"/>
          <w:color w:val="222222"/>
          <w:lang w:val="fr-FR"/>
        </w:rPr>
        <w:t xml:space="preserve">pays les </w:t>
      </w:r>
      <w:r>
        <w:rPr>
          <w:rFonts w:ascii="Arial" w:hAnsi="Arial" w:cs="Arial"/>
          <w:color w:val="222222"/>
          <w:lang w:val="fr-FR"/>
        </w:rPr>
        <w:t>plus densément peuplé</w:t>
      </w:r>
      <w:r w:rsidR="007D4F74">
        <w:rPr>
          <w:rFonts w:ascii="Arial" w:hAnsi="Arial" w:cs="Arial"/>
          <w:color w:val="222222"/>
          <w:lang w:val="fr-FR"/>
        </w:rPr>
        <w:t xml:space="preserve">s </w:t>
      </w:r>
      <w:r>
        <w:rPr>
          <w:rFonts w:ascii="Arial" w:hAnsi="Arial" w:cs="Arial"/>
          <w:color w:val="222222"/>
          <w:lang w:val="fr-FR"/>
        </w:rPr>
        <w:t xml:space="preserve">au monde avec 150 millions de personnes, dont 26% vivent en dessous du seuil national de pauvreté de 2 $ US par jour. </w:t>
      </w:r>
    </w:p>
    <w:p w:rsidR="00FC727D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37 </w:t>
      </w:r>
      <w:r w:rsidR="007D4F74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Portraits, </w:t>
      </w:r>
      <w:proofErr w:type="spellStart"/>
      <w:r w:rsidR="00BC7D52">
        <w:rPr>
          <w:rFonts w:ascii="Arial" w:hAnsi="Arial" w:cs="Arial"/>
          <w:color w:val="222222"/>
          <w:lang w:val="fr-FR"/>
        </w:rPr>
        <w:t>Old</w:t>
      </w:r>
      <w:proofErr w:type="spellEnd"/>
      <w:r w:rsidR="00BC7D52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363AC8">
        <w:rPr>
          <w:rFonts w:ascii="Arial" w:hAnsi="Arial" w:cs="Arial"/>
          <w:color w:val="222222"/>
          <w:lang w:val="fr-FR"/>
        </w:rPr>
        <w:t>Dakh</w:t>
      </w:r>
      <w:r>
        <w:rPr>
          <w:rFonts w:ascii="Arial" w:hAnsi="Arial" w:cs="Arial"/>
          <w:color w:val="222222"/>
          <w:lang w:val="fr-FR"/>
        </w:rPr>
        <w:t>a</w:t>
      </w:r>
      <w:proofErr w:type="spellEnd"/>
      <w:r>
        <w:rPr>
          <w:rFonts w:ascii="Arial" w:hAnsi="Arial" w:cs="Arial"/>
          <w:color w:val="222222"/>
          <w:lang w:val="fr-FR"/>
        </w:rPr>
        <w:t xml:space="preserve">. </w:t>
      </w:r>
      <w:r w:rsidR="007D4F74">
        <w:rPr>
          <w:rFonts w:ascii="Arial" w:hAnsi="Arial" w:cs="Arial"/>
          <w:color w:val="222222"/>
          <w:lang w:val="fr-FR"/>
        </w:rPr>
        <w:t>L</w:t>
      </w:r>
      <w:r w:rsidR="00416640">
        <w:rPr>
          <w:rFonts w:ascii="Arial" w:hAnsi="Arial" w:cs="Arial"/>
          <w:color w:val="222222"/>
          <w:lang w:val="fr-FR"/>
        </w:rPr>
        <w:t>’</w:t>
      </w:r>
      <w:r w:rsidR="007D4F74">
        <w:rPr>
          <w:rFonts w:ascii="Arial" w:hAnsi="Arial" w:cs="Arial"/>
          <w:color w:val="222222"/>
          <w:lang w:val="fr-FR"/>
        </w:rPr>
        <w:t>I</w:t>
      </w:r>
      <w:r>
        <w:rPr>
          <w:rFonts w:ascii="Arial" w:hAnsi="Arial" w:cs="Arial"/>
          <w:color w:val="222222"/>
          <w:lang w:val="fr-FR"/>
        </w:rPr>
        <w:t xml:space="preserve">slam est la religion </w:t>
      </w:r>
      <w:r w:rsidR="007D4F74">
        <w:rPr>
          <w:rFonts w:ascii="Arial" w:hAnsi="Arial" w:cs="Arial"/>
          <w:color w:val="222222"/>
          <w:lang w:val="fr-FR"/>
        </w:rPr>
        <w:t xml:space="preserve">majoritaire au </w:t>
      </w:r>
      <w:r>
        <w:rPr>
          <w:rFonts w:ascii="Arial" w:hAnsi="Arial" w:cs="Arial"/>
          <w:color w:val="222222"/>
          <w:lang w:val="fr-FR"/>
        </w:rPr>
        <w:t>Banglad</w:t>
      </w:r>
      <w:r w:rsidR="00FC727D">
        <w:rPr>
          <w:rFonts w:ascii="Arial" w:hAnsi="Arial" w:cs="Arial"/>
          <w:color w:val="222222"/>
          <w:lang w:val="fr-FR"/>
        </w:rPr>
        <w:t>esh. La population musulmane étant d</w:t>
      </w:r>
      <w:r w:rsidR="00416640">
        <w:rPr>
          <w:rFonts w:ascii="Arial" w:hAnsi="Arial" w:cs="Arial"/>
          <w:color w:val="222222"/>
          <w:lang w:val="fr-FR"/>
        </w:rPr>
        <w:t>’</w:t>
      </w:r>
      <w:r w:rsidR="00FC727D">
        <w:rPr>
          <w:rFonts w:ascii="Arial" w:hAnsi="Arial" w:cs="Arial"/>
          <w:color w:val="222222"/>
          <w:lang w:val="fr-FR"/>
        </w:rPr>
        <w:t>environ 148.600.</w:t>
      </w:r>
      <w:r>
        <w:rPr>
          <w:rFonts w:ascii="Arial" w:hAnsi="Arial" w:cs="Arial"/>
          <w:color w:val="222222"/>
          <w:lang w:val="fr-FR"/>
        </w:rPr>
        <w:t xml:space="preserve">000, </w:t>
      </w:r>
      <w:r w:rsidR="00FC727D">
        <w:rPr>
          <w:rFonts w:ascii="Arial" w:hAnsi="Arial" w:cs="Arial"/>
          <w:color w:val="222222"/>
          <w:lang w:val="fr-FR"/>
        </w:rPr>
        <w:t xml:space="preserve">le Bangladesh </w:t>
      </w:r>
      <w:r>
        <w:rPr>
          <w:rFonts w:ascii="Arial" w:hAnsi="Arial" w:cs="Arial"/>
          <w:color w:val="222222"/>
          <w:lang w:val="fr-FR"/>
        </w:rPr>
        <w:t xml:space="preserve">est le quatrième </w:t>
      </w:r>
      <w:r w:rsidR="00FC727D">
        <w:rPr>
          <w:rFonts w:ascii="Arial" w:hAnsi="Arial" w:cs="Arial"/>
          <w:color w:val="222222"/>
          <w:lang w:val="fr-FR"/>
        </w:rPr>
        <w:t>pays avec la</w:t>
      </w:r>
      <w:r>
        <w:rPr>
          <w:rFonts w:ascii="Arial" w:hAnsi="Arial" w:cs="Arial"/>
          <w:color w:val="222222"/>
          <w:lang w:val="fr-FR"/>
        </w:rPr>
        <w:t xml:space="preserve"> plus grande population musulmane dans le monde (après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>Indonésie, le Pakistan et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Inde), constituant </w:t>
      </w:r>
      <w:r w:rsidR="00FC727D">
        <w:rPr>
          <w:rFonts w:ascii="Arial" w:hAnsi="Arial" w:cs="Arial"/>
          <w:color w:val="222222"/>
          <w:lang w:val="fr-FR"/>
        </w:rPr>
        <w:t xml:space="preserve">90,4% de la population totale depuis </w:t>
      </w:r>
      <w:r>
        <w:rPr>
          <w:rFonts w:ascii="Arial" w:hAnsi="Arial" w:cs="Arial"/>
          <w:color w:val="222222"/>
          <w:lang w:val="fr-FR"/>
        </w:rPr>
        <w:t>2</w:t>
      </w:r>
      <w:r w:rsidR="00FC727D">
        <w:rPr>
          <w:rFonts w:ascii="Arial" w:hAnsi="Arial" w:cs="Arial"/>
          <w:color w:val="222222"/>
          <w:lang w:val="fr-FR"/>
        </w:rPr>
        <w:t>010</w:t>
      </w:r>
      <w:r w:rsidR="009D3BA1">
        <w:rPr>
          <w:rFonts w:ascii="Arial" w:hAnsi="Arial" w:cs="Arial"/>
          <w:color w:val="222222"/>
          <w:lang w:val="fr-FR"/>
        </w:rPr>
        <w:t>.</w:t>
      </w:r>
    </w:p>
    <w:p w:rsidR="00FC727D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38 </w:t>
      </w:r>
      <w:r w:rsidR="00FC727D">
        <w:rPr>
          <w:rFonts w:ascii="Arial" w:hAnsi="Arial" w:cs="Arial"/>
          <w:color w:val="222222"/>
          <w:lang w:val="fr-FR"/>
        </w:rPr>
        <w:tab/>
        <w:t>D</w:t>
      </w:r>
      <w:r>
        <w:rPr>
          <w:rFonts w:ascii="Arial" w:hAnsi="Arial" w:cs="Arial"/>
          <w:color w:val="222222"/>
          <w:lang w:val="fr-FR"/>
        </w:rPr>
        <w:t>ans le port de Chittagong</w:t>
      </w:r>
    </w:p>
    <w:p w:rsidR="00FC727D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39 </w:t>
      </w:r>
      <w:r w:rsidR="00FC727D">
        <w:rPr>
          <w:rFonts w:ascii="Arial" w:hAnsi="Arial" w:cs="Arial"/>
          <w:color w:val="222222"/>
          <w:lang w:val="fr-FR"/>
        </w:rPr>
        <w:tab/>
        <w:t>S</w:t>
      </w:r>
      <w:r>
        <w:rPr>
          <w:rFonts w:ascii="Arial" w:hAnsi="Arial" w:cs="Arial"/>
          <w:color w:val="222222"/>
          <w:lang w:val="fr-FR"/>
        </w:rPr>
        <w:t xml:space="preserve">itué sur la rivière </w:t>
      </w:r>
      <w:proofErr w:type="spellStart"/>
      <w:r>
        <w:rPr>
          <w:rFonts w:ascii="Arial" w:hAnsi="Arial" w:cs="Arial"/>
          <w:color w:val="222222"/>
          <w:lang w:val="fr-FR"/>
        </w:rPr>
        <w:t>Buriganga</w:t>
      </w:r>
      <w:proofErr w:type="spellEnd"/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Sadarghat</w:t>
      </w:r>
      <w:proofErr w:type="spellEnd"/>
      <w:r>
        <w:rPr>
          <w:rFonts w:ascii="Arial" w:hAnsi="Arial" w:cs="Arial"/>
          <w:color w:val="222222"/>
          <w:lang w:val="fr-FR"/>
        </w:rPr>
        <w:t xml:space="preserve"> est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un des endroits les plus dynamiques à Dhaka. Le Terminal </w:t>
      </w:r>
      <w:r w:rsidR="00FC727D">
        <w:rPr>
          <w:rFonts w:ascii="Arial" w:hAnsi="Arial" w:cs="Arial"/>
          <w:color w:val="222222"/>
          <w:lang w:val="fr-FR"/>
        </w:rPr>
        <w:t>des b</w:t>
      </w:r>
      <w:r>
        <w:rPr>
          <w:rFonts w:ascii="Arial" w:hAnsi="Arial" w:cs="Arial"/>
          <w:color w:val="222222"/>
          <w:lang w:val="fr-FR"/>
        </w:rPr>
        <w:t>ateau</w:t>
      </w:r>
      <w:r w:rsidR="00FC727D">
        <w:rPr>
          <w:rFonts w:ascii="Arial" w:hAnsi="Arial" w:cs="Arial"/>
          <w:color w:val="222222"/>
          <w:lang w:val="fr-FR"/>
        </w:rPr>
        <w:t>x</w:t>
      </w:r>
      <w:r>
        <w:rPr>
          <w:rFonts w:ascii="Arial" w:hAnsi="Arial" w:cs="Arial"/>
          <w:color w:val="222222"/>
          <w:lang w:val="fr-FR"/>
        </w:rPr>
        <w:t xml:space="preserve"> </w:t>
      </w:r>
      <w:r w:rsidR="00FC727D">
        <w:rPr>
          <w:rFonts w:ascii="Arial" w:hAnsi="Arial" w:cs="Arial"/>
          <w:color w:val="222222"/>
          <w:lang w:val="fr-FR"/>
        </w:rPr>
        <w:t xml:space="preserve">de </w:t>
      </w:r>
      <w:proofErr w:type="spellStart"/>
      <w:r w:rsidR="00FC727D">
        <w:rPr>
          <w:rFonts w:ascii="Arial" w:hAnsi="Arial" w:cs="Arial"/>
          <w:color w:val="222222"/>
          <w:lang w:val="fr-FR"/>
        </w:rPr>
        <w:t>Sadarghat</w:t>
      </w:r>
      <w:proofErr w:type="spellEnd"/>
      <w:r>
        <w:rPr>
          <w:rFonts w:ascii="Arial" w:hAnsi="Arial" w:cs="Arial"/>
          <w:color w:val="222222"/>
          <w:lang w:val="fr-FR"/>
        </w:rPr>
        <w:t xml:space="preserve"> est l</w:t>
      </w:r>
      <w:r w:rsidR="00416640">
        <w:rPr>
          <w:rFonts w:ascii="Arial" w:hAnsi="Arial" w:cs="Arial"/>
          <w:color w:val="222222"/>
          <w:lang w:val="fr-FR"/>
        </w:rPr>
        <w:t>’</w:t>
      </w:r>
      <w:r>
        <w:rPr>
          <w:rFonts w:ascii="Arial" w:hAnsi="Arial" w:cs="Arial"/>
          <w:color w:val="222222"/>
          <w:lang w:val="fr-FR"/>
        </w:rPr>
        <w:t xml:space="preserve">un des ports fluviaux </w:t>
      </w:r>
      <w:r w:rsidR="00FC727D">
        <w:rPr>
          <w:rFonts w:ascii="Arial" w:hAnsi="Arial" w:cs="Arial"/>
          <w:color w:val="222222"/>
          <w:lang w:val="fr-FR"/>
        </w:rPr>
        <w:t>les plus grands du</w:t>
      </w:r>
      <w:r>
        <w:rPr>
          <w:rFonts w:ascii="Arial" w:hAnsi="Arial" w:cs="Arial"/>
          <w:color w:val="222222"/>
          <w:lang w:val="fr-FR"/>
        </w:rPr>
        <w:t xml:space="preserve"> monde. </w:t>
      </w:r>
    </w:p>
    <w:p w:rsidR="00FC727D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 xml:space="preserve">40 </w:t>
      </w:r>
      <w:r w:rsidR="00FC727D">
        <w:rPr>
          <w:rFonts w:ascii="Arial" w:hAnsi="Arial" w:cs="Arial"/>
          <w:color w:val="222222"/>
          <w:lang w:val="fr-FR"/>
        </w:rPr>
        <w:tab/>
        <w:t>Ombres et lumières</w:t>
      </w:r>
      <w:r>
        <w:rPr>
          <w:rFonts w:ascii="Arial" w:hAnsi="Arial" w:cs="Arial"/>
          <w:color w:val="222222"/>
          <w:lang w:val="fr-FR"/>
        </w:rPr>
        <w:t xml:space="preserve"> autour</w:t>
      </w:r>
      <w:r w:rsidR="00FC727D">
        <w:rPr>
          <w:rFonts w:ascii="Arial" w:hAnsi="Arial" w:cs="Arial"/>
          <w:color w:val="222222"/>
          <w:lang w:val="fr-FR"/>
        </w:rPr>
        <w:t xml:space="preserve"> de</w:t>
      </w:r>
      <w:r>
        <w:rPr>
          <w:rFonts w:ascii="Arial" w:hAnsi="Arial" w:cs="Arial"/>
          <w:color w:val="222222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670EF8">
        <w:rPr>
          <w:rFonts w:ascii="Arial" w:hAnsi="Arial" w:cs="Arial"/>
          <w:color w:val="222222"/>
          <w:lang w:val="fr-FR"/>
        </w:rPr>
        <w:t>41</w:t>
      </w:r>
      <w:r w:rsidR="00670EF8">
        <w:rPr>
          <w:rFonts w:ascii="Arial" w:hAnsi="Arial" w:cs="Arial"/>
          <w:color w:val="222222"/>
          <w:lang w:val="fr-FR"/>
        </w:rPr>
        <w:tab/>
        <w:t xml:space="preserve">Portrait, </w:t>
      </w:r>
      <w:r>
        <w:rPr>
          <w:rFonts w:ascii="Arial" w:hAnsi="Arial" w:cs="Arial"/>
          <w:color w:val="222222"/>
          <w:lang w:val="fr-FR"/>
        </w:rPr>
        <w:t>Dhaka</w:t>
      </w: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670EF8">
        <w:rPr>
          <w:rFonts w:ascii="Arial" w:hAnsi="Arial" w:cs="Arial"/>
          <w:color w:val="222222"/>
          <w:lang w:val="fr-FR"/>
        </w:rPr>
        <w:t>42</w:t>
      </w:r>
      <w:r w:rsidR="00670EF8">
        <w:rPr>
          <w:rFonts w:ascii="Arial" w:hAnsi="Arial" w:cs="Arial"/>
          <w:color w:val="222222"/>
          <w:lang w:val="fr-FR"/>
        </w:rPr>
        <w:tab/>
        <w:t xml:space="preserve">Portrait,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</w:p>
    <w:p w:rsidR="00670EF8" w:rsidRDefault="00670EF8" w:rsidP="00950788">
      <w:pPr>
        <w:rPr>
          <w:rFonts w:ascii="Arial" w:hAnsi="Arial" w:cs="Arial"/>
          <w:color w:val="222222"/>
          <w:lang w:val="fr-FR"/>
        </w:rPr>
      </w:pP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43 </w:t>
      </w:r>
      <w:r w:rsidR="00670EF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Le gang,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lastRenderedPageBreak/>
        <w:br/>
        <w:t xml:space="preserve">44 </w:t>
      </w:r>
      <w:r w:rsidR="00670EF8">
        <w:rPr>
          <w:rFonts w:ascii="Arial" w:hAnsi="Arial" w:cs="Arial"/>
          <w:color w:val="222222"/>
          <w:lang w:val="fr-FR"/>
        </w:rPr>
        <w:tab/>
      </w:r>
      <w:proofErr w:type="spellStart"/>
      <w:r>
        <w:rPr>
          <w:rFonts w:ascii="Arial" w:hAnsi="Arial" w:cs="Arial"/>
          <w:color w:val="222222"/>
          <w:lang w:val="fr-FR"/>
        </w:rPr>
        <w:t>Old</w:t>
      </w:r>
      <w:proofErr w:type="spellEnd"/>
      <w:r>
        <w:rPr>
          <w:rFonts w:ascii="Arial" w:hAnsi="Arial" w:cs="Arial"/>
          <w:color w:val="222222"/>
          <w:lang w:val="fr-FR"/>
        </w:rPr>
        <w:t xml:space="preserve"> Dhaka</w:t>
      </w: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  <w:t>45</w:t>
      </w:r>
      <w:r w:rsidR="00670EF8">
        <w:rPr>
          <w:rFonts w:ascii="Arial" w:hAnsi="Arial" w:cs="Arial"/>
          <w:color w:val="222222"/>
          <w:lang w:val="fr-FR"/>
        </w:rPr>
        <w:tab/>
        <w:t>Partie de cartes</w:t>
      </w:r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Old</w:t>
      </w:r>
      <w:proofErr w:type="spellEnd"/>
      <w:r>
        <w:rPr>
          <w:rFonts w:ascii="Arial" w:hAnsi="Arial" w:cs="Arial"/>
          <w:color w:val="222222"/>
          <w:lang w:val="fr-FR"/>
        </w:rPr>
        <w:t xml:space="preserve"> Dhaka</w:t>
      </w:r>
      <w:r>
        <w:rPr>
          <w:rFonts w:ascii="Arial" w:hAnsi="Arial" w:cs="Arial"/>
          <w:color w:val="222222"/>
          <w:lang w:val="fr-FR"/>
        </w:rPr>
        <w:br/>
      </w: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46 </w:t>
      </w:r>
      <w:r w:rsidR="00670EF8">
        <w:rPr>
          <w:rFonts w:ascii="Arial" w:hAnsi="Arial" w:cs="Arial"/>
          <w:color w:val="222222"/>
          <w:lang w:val="fr-FR"/>
        </w:rPr>
        <w:tab/>
        <w:t>Chez le</w:t>
      </w:r>
      <w:r>
        <w:rPr>
          <w:rFonts w:ascii="Arial" w:hAnsi="Arial" w:cs="Arial"/>
          <w:color w:val="222222"/>
          <w:lang w:val="fr-FR"/>
        </w:rPr>
        <w:t xml:space="preserve"> pédiatre, </w:t>
      </w:r>
      <w:proofErr w:type="spellStart"/>
      <w:r>
        <w:rPr>
          <w:rFonts w:ascii="Arial" w:hAnsi="Arial" w:cs="Arial"/>
          <w:color w:val="222222"/>
          <w:lang w:val="fr-FR"/>
        </w:rPr>
        <w:t>Sonargaon</w:t>
      </w:r>
      <w:proofErr w:type="spellEnd"/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670EF8">
        <w:rPr>
          <w:rFonts w:ascii="Arial" w:hAnsi="Arial" w:cs="Arial"/>
          <w:color w:val="222222"/>
          <w:lang w:val="fr-FR"/>
        </w:rPr>
        <w:t xml:space="preserve">47 </w:t>
      </w:r>
      <w:r w:rsidR="00670EF8">
        <w:rPr>
          <w:rFonts w:ascii="Arial" w:hAnsi="Arial" w:cs="Arial"/>
          <w:color w:val="222222"/>
          <w:lang w:val="fr-FR"/>
        </w:rPr>
        <w:tab/>
        <w:t xml:space="preserve">Enfants </w:t>
      </w:r>
      <w:r>
        <w:rPr>
          <w:rFonts w:ascii="Arial" w:hAnsi="Arial" w:cs="Arial"/>
          <w:color w:val="222222"/>
          <w:lang w:val="fr-FR"/>
        </w:rPr>
        <w:t xml:space="preserve"> </w:t>
      </w:r>
      <w:r w:rsidR="00670EF8">
        <w:rPr>
          <w:rFonts w:ascii="Arial" w:hAnsi="Arial" w:cs="Arial"/>
          <w:color w:val="222222"/>
          <w:lang w:val="fr-FR"/>
        </w:rPr>
        <w:t xml:space="preserve">à </w:t>
      </w:r>
      <w:proofErr w:type="spellStart"/>
      <w:r>
        <w:rPr>
          <w:rFonts w:ascii="Arial" w:hAnsi="Arial" w:cs="Arial"/>
          <w:color w:val="222222"/>
          <w:lang w:val="fr-FR"/>
        </w:rPr>
        <w:t>Sadarghat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670EF8">
        <w:rPr>
          <w:rFonts w:ascii="Arial" w:hAnsi="Arial" w:cs="Arial"/>
          <w:color w:val="222222"/>
          <w:lang w:val="fr-FR"/>
        </w:rPr>
        <w:t xml:space="preserve">48 </w:t>
      </w:r>
      <w:r w:rsidR="00670EF8">
        <w:rPr>
          <w:rFonts w:ascii="Arial" w:hAnsi="Arial" w:cs="Arial"/>
          <w:color w:val="222222"/>
          <w:lang w:val="fr-FR"/>
        </w:rPr>
        <w:tab/>
        <w:t>A</w:t>
      </w:r>
      <w:r>
        <w:rPr>
          <w:rFonts w:ascii="Arial" w:hAnsi="Arial" w:cs="Arial"/>
          <w:color w:val="222222"/>
          <w:lang w:val="fr-FR"/>
        </w:rPr>
        <w:t xml:space="preserve"> la gare de </w:t>
      </w:r>
      <w:proofErr w:type="spellStart"/>
      <w:r>
        <w:rPr>
          <w:rFonts w:ascii="Arial" w:hAnsi="Arial" w:cs="Arial"/>
          <w:color w:val="222222"/>
          <w:lang w:val="fr-FR"/>
        </w:rPr>
        <w:t>Kamalapur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</w:p>
    <w:p w:rsidR="00670EF8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670EF8">
        <w:rPr>
          <w:rFonts w:ascii="Arial" w:hAnsi="Arial" w:cs="Arial"/>
          <w:color w:val="222222"/>
          <w:lang w:val="fr-FR"/>
        </w:rPr>
        <w:t xml:space="preserve">49 </w:t>
      </w:r>
      <w:r w:rsidR="00670EF8">
        <w:rPr>
          <w:rFonts w:ascii="Arial" w:hAnsi="Arial" w:cs="Arial"/>
          <w:color w:val="222222"/>
          <w:lang w:val="fr-FR"/>
        </w:rPr>
        <w:tab/>
        <w:t>L</w:t>
      </w:r>
      <w:r>
        <w:rPr>
          <w:rFonts w:ascii="Arial" w:hAnsi="Arial" w:cs="Arial"/>
          <w:color w:val="222222"/>
          <w:lang w:val="fr-FR"/>
        </w:rPr>
        <w:t xml:space="preserve">ever du </w:t>
      </w:r>
      <w:r w:rsidR="00670EF8">
        <w:rPr>
          <w:rFonts w:ascii="Arial" w:hAnsi="Arial" w:cs="Arial"/>
          <w:color w:val="222222"/>
          <w:lang w:val="fr-FR"/>
        </w:rPr>
        <w:t xml:space="preserve">soleil sur la rivière </w:t>
      </w:r>
      <w:proofErr w:type="spellStart"/>
      <w:r w:rsidR="00670EF8">
        <w:rPr>
          <w:rFonts w:ascii="Arial" w:hAnsi="Arial" w:cs="Arial"/>
          <w:color w:val="222222"/>
          <w:lang w:val="fr-FR"/>
        </w:rPr>
        <w:t>Buriganga</w:t>
      </w:r>
      <w:proofErr w:type="spellEnd"/>
      <w:r w:rsidR="00670EF8">
        <w:rPr>
          <w:rFonts w:ascii="Arial" w:hAnsi="Arial" w:cs="Arial"/>
          <w:color w:val="222222"/>
          <w:lang w:val="fr-FR"/>
        </w:rPr>
        <w:t>, Dhaka</w:t>
      </w:r>
      <w:r>
        <w:rPr>
          <w:rFonts w:ascii="Arial" w:hAnsi="Arial" w:cs="Arial"/>
          <w:color w:val="222222"/>
          <w:lang w:val="fr-FR"/>
        </w:rPr>
        <w:t xml:space="preserve"> </w:t>
      </w:r>
    </w:p>
    <w:p w:rsidR="00416640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br/>
      </w:r>
      <w:r w:rsidR="00416640">
        <w:rPr>
          <w:rFonts w:ascii="Arial" w:hAnsi="Arial" w:cs="Arial"/>
          <w:color w:val="222222"/>
          <w:lang w:val="fr-FR"/>
        </w:rPr>
        <w:t xml:space="preserve">50 </w:t>
      </w:r>
      <w:r w:rsidR="008465B5">
        <w:rPr>
          <w:rFonts w:ascii="Arial" w:hAnsi="Arial" w:cs="Arial"/>
          <w:color w:val="222222"/>
          <w:lang w:val="fr-FR"/>
        </w:rPr>
        <w:tab/>
      </w:r>
      <w:r w:rsidR="00416640">
        <w:rPr>
          <w:rFonts w:ascii="Arial" w:hAnsi="Arial" w:cs="Arial"/>
          <w:color w:val="222222"/>
          <w:lang w:val="fr-FR"/>
        </w:rPr>
        <w:t>Sur le bateau vers</w:t>
      </w:r>
      <w:r>
        <w:rPr>
          <w:rFonts w:ascii="Arial" w:hAnsi="Arial" w:cs="Arial"/>
          <w:color w:val="222222"/>
          <w:lang w:val="fr-FR"/>
        </w:rPr>
        <w:t xml:space="preserve"> Khulna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51 </w:t>
      </w:r>
      <w:r w:rsidR="008465B5">
        <w:rPr>
          <w:rFonts w:ascii="Arial" w:hAnsi="Arial" w:cs="Arial"/>
          <w:color w:val="222222"/>
          <w:lang w:val="fr-FR"/>
        </w:rPr>
        <w:tab/>
      </w:r>
      <w:proofErr w:type="spellStart"/>
      <w:r w:rsidR="008465B5">
        <w:rPr>
          <w:rFonts w:ascii="Arial" w:hAnsi="Arial" w:cs="Arial"/>
          <w:color w:val="222222"/>
          <w:lang w:val="fr-FR"/>
        </w:rPr>
        <w:t>Traffic</w:t>
      </w:r>
      <w:proofErr w:type="spellEnd"/>
      <w:r w:rsidR="008465B5">
        <w:rPr>
          <w:rFonts w:ascii="Arial" w:hAnsi="Arial" w:cs="Arial"/>
          <w:color w:val="222222"/>
          <w:lang w:val="fr-FR"/>
        </w:rPr>
        <w:t xml:space="preserve"> jam,</w:t>
      </w:r>
      <w:r>
        <w:rPr>
          <w:rFonts w:ascii="Arial" w:hAnsi="Arial" w:cs="Arial"/>
          <w:color w:val="222222"/>
          <w:lang w:val="fr-FR"/>
        </w:rPr>
        <w:t xml:space="preserve"> Dhaka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52 </w:t>
      </w:r>
      <w:r w:rsidR="008465B5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Dans les rues de </w:t>
      </w:r>
      <w:proofErr w:type="spellStart"/>
      <w:r>
        <w:rPr>
          <w:rFonts w:ascii="Arial" w:hAnsi="Arial" w:cs="Arial"/>
          <w:color w:val="222222"/>
          <w:lang w:val="fr-FR"/>
        </w:rPr>
        <w:t>Sonargaon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53 </w:t>
      </w:r>
      <w:r w:rsidR="008465B5">
        <w:rPr>
          <w:rFonts w:ascii="Arial" w:hAnsi="Arial" w:cs="Arial"/>
          <w:color w:val="222222"/>
          <w:lang w:val="fr-FR"/>
        </w:rPr>
        <w:tab/>
        <w:t xml:space="preserve">Dhaka, 8 </w:t>
      </w:r>
      <w:proofErr w:type="spellStart"/>
      <w:r w:rsidR="008465B5">
        <w:rPr>
          <w:rFonts w:ascii="Arial" w:hAnsi="Arial" w:cs="Arial"/>
          <w:color w:val="222222"/>
          <w:lang w:val="fr-FR"/>
        </w:rPr>
        <w:t>a.m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8465B5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54 </w:t>
      </w:r>
      <w:r>
        <w:rPr>
          <w:rFonts w:ascii="Arial" w:hAnsi="Arial" w:cs="Arial"/>
          <w:color w:val="222222"/>
          <w:lang w:val="fr-FR"/>
        </w:rPr>
        <w:tab/>
        <w:t>Travailleur</w:t>
      </w:r>
      <w:r w:rsidR="00950788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>dans le</w:t>
      </w:r>
      <w:r w:rsidRPr="00A27328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A27328">
        <w:rPr>
          <w:rFonts w:ascii="Arial" w:hAnsi="Arial" w:cs="Arial"/>
          <w:color w:val="222222"/>
          <w:lang w:val="fr-FR"/>
        </w:rPr>
        <w:t>Ship</w:t>
      </w:r>
      <w:proofErr w:type="spellEnd"/>
      <w:r w:rsidRPr="00A27328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A27328">
        <w:rPr>
          <w:rFonts w:ascii="Arial" w:hAnsi="Arial" w:cs="Arial"/>
          <w:color w:val="222222"/>
          <w:lang w:val="fr-FR"/>
        </w:rPr>
        <w:t>Breaking</w:t>
      </w:r>
      <w:proofErr w:type="spellEnd"/>
      <w:r w:rsidRPr="00A27328">
        <w:rPr>
          <w:rFonts w:ascii="Arial" w:hAnsi="Arial" w:cs="Arial"/>
          <w:color w:val="222222"/>
          <w:lang w:val="fr-FR"/>
        </w:rPr>
        <w:t xml:space="preserve"> Yard</w:t>
      </w:r>
      <w:r w:rsidR="007B082D">
        <w:rPr>
          <w:rFonts w:ascii="Arial" w:hAnsi="Arial" w:cs="Arial"/>
          <w:color w:val="222222"/>
          <w:lang w:val="fr-FR"/>
        </w:rPr>
        <w:t xml:space="preserve"> de Chittagong</w:t>
      </w:r>
      <w:bookmarkStart w:id="0" w:name="_GoBack"/>
      <w:bookmarkEnd w:id="0"/>
      <w:r w:rsidR="00950788">
        <w:rPr>
          <w:rFonts w:ascii="Arial" w:hAnsi="Arial" w:cs="Arial"/>
          <w:color w:val="222222"/>
          <w:lang w:val="fr-FR"/>
        </w:rPr>
        <w:br/>
      </w:r>
    </w:p>
    <w:p w:rsidR="008465B5" w:rsidRPr="00B835BC" w:rsidRDefault="00950788" w:rsidP="00950788">
      <w:pPr>
        <w:rPr>
          <w:rFonts w:ascii="Arial" w:hAnsi="Arial" w:cs="Arial"/>
          <w:color w:val="222222"/>
          <w:lang w:val="en-US"/>
        </w:rPr>
      </w:pPr>
      <w:r w:rsidRPr="00B835BC">
        <w:rPr>
          <w:rFonts w:ascii="Arial" w:hAnsi="Arial" w:cs="Arial"/>
          <w:color w:val="222222"/>
          <w:lang w:val="en-US"/>
        </w:rPr>
        <w:t xml:space="preserve">55 </w:t>
      </w:r>
      <w:r w:rsidR="00E3530D" w:rsidRPr="00B835BC">
        <w:rPr>
          <w:rFonts w:ascii="Arial" w:hAnsi="Arial" w:cs="Arial"/>
          <w:color w:val="222222"/>
          <w:lang w:val="en-US"/>
        </w:rPr>
        <w:tab/>
      </w:r>
      <w:r w:rsidRPr="00B835BC">
        <w:rPr>
          <w:rFonts w:ascii="Arial" w:hAnsi="Arial" w:cs="Arial"/>
          <w:color w:val="222222"/>
          <w:lang w:val="en-US"/>
        </w:rPr>
        <w:t>Portraits, Old Dhaka</w:t>
      </w:r>
      <w:r w:rsidRPr="00B835BC">
        <w:rPr>
          <w:rFonts w:ascii="Arial" w:hAnsi="Arial" w:cs="Arial"/>
          <w:color w:val="222222"/>
          <w:lang w:val="en-US"/>
        </w:rPr>
        <w:br/>
      </w:r>
    </w:p>
    <w:p w:rsidR="008465B5" w:rsidRPr="00B835BC" w:rsidRDefault="00950788" w:rsidP="00950788">
      <w:pPr>
        <w:rPr>
          <w:rFonts w:ascii="Arial" w:hAnsi="Arial" w:cs="Arial"/>
          <w:color w:val="222222"/>
          <w:lang w:val="en-US"/>
        </w:rPr>
      </w:pPr>
      <w:r w:rsidRPr="00B835BC">
        <w:rPr>
          <w:rFonts w:ascii="Arial" w:hAnsi="Arial" w:cs="Arial"/>
          <w:color w:val="222222"/>
          <w:lang w:val="en-US"/>
        </w:rPr>
        <w:t xml:space="preserve">56 </w:t>
      </w:r>
      <w:r w:rsidR="00E3530D" w:rsidRPr="00B835BC">
        <w:rPr>
          <w:rFonts w:ascii="Arial" w:hAnsi="Arial" w:cs="Arial"/>
          <w:color w:val="222222"/>
          <w:lang w:val="en-US"/>
        </w:rPr>
        <w:tab/>
      </w:r>
      <w:r w:rsidRPr="00B835BC">
        <w:rPr>
          <w:rFonts w:ascii="Arial" w:hAnsi="Arial" w:cs="Arial"/>
          <w:color w:val="222222"/>
          <w:lang w:val="en-US"/>
        </w:rPr>
        <w:t>Portraits, Old Dhaka</w:t>
      </w:r>
      <w:r w:rsidRPr="00B835BC">
        <w:rPr>
          <w:rFonts w:ascii="Arial" w:hAnsi="Arial" w:cs="Arial"/>
          <w:color w:val="222222"/>
          <w:lang w:val="en-US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57 </w:t>
      </w:r>
      <w:r w:rsidR="00E3530D">
        <w:rPr>
          <w:rFonts w:ascii="Arial" w:hAnsi="Arial" w:cs="Arial"/>
          <w:color w:val="222222"/>
          <w:lang w:val="fr-FR"/>
        </w:rPr>
        <w:tab/>
      </w:r>
      <w:proofErr w:type="spellStart"/>
      <w:r w:rsidR="00E3530D">
        <w:rPr>
          <w:rFonts w:ascii="Arial" w:hAnsi="Arial" w:cs="Arial"/>
          <w:color w:val="222222"/>
          <w:lang w:val="fr-FR"/>
        </w:rPr>
        <w:t>Sadarbari</w:t>
      </w:r>
      <w:proofErr w:type="spellEnd"/>
      <w:r w:rsidR="00E3530D">
        <w:rPr>
          <w:rFonts w:ascii="Arial" w:hAnsi="Arial" w:cs="Arial"/>
          <w:color w:val="222222"/>
          <w:lang w:val="fr-FR"/>
        </w:rPr>
        <w:t xml:space="preserve"> est une  demeure de </w:t>
      </w:r>
      <w:proofErr w:type="spellStart"/>
      <w:r>
        <w:rPr>
          <w:rFonts w:ascii="Arial" w:hAnsi="Arial" w:cs="Arial"/>
          <w:color w:val="222222"/>
          <w:lang w:val="fr-FR"/>
        </w:rPr>
        <w:t>Sonargaon</w:t>
      </w:r>
      <w:proofErr w:type="spellEnd"/>
      <w:r>
        <w:rPr>
          <w:rFonts w:ascii="Arial" w:hAnsi="Arial" w:cs="Arial"/>
          <w:color w:val="222222"/>
          <w:lang w:val="fr-FR"/>
        </w:rPr>
        <w:t>, construit</w:t>
      </w:r>
      <w:r w:rsidR="00E3530D">
        <w:rPr>
          <w:rFonts w:ascii="Arial" w:hAnsi="Arial" w:cs="Arial"/>
          <w:color w:val="222222"/>
          <w:lang w:val="fr-FR"/>
        </w:rPr>
        <w:t>e en 1901 pour abriter un aristocrate hindou</w:t>
      </w:r>
      <w:r>
        <w:rPr>
          <w:rFonts w:ascii="Arial" w:hAnsi="Arial" w:cs="Arial"/>
          <w:color w:val="222222"/>
          <w:lang w:val="fr-FR"/>
        </w:rPr>
        <w:t xml:space="preserve">. </w:t>
      </w:r>
      <w:r w:rsidR="00E3530D">
        <w:rPr>
          <w:rFonts w:ascii="Arial" w:hAnsi="Arial" w:cs="Arial"/>
          <w:color w:val="222222"/>
          <w:lang w:val="fr-FR"/>
        </w:rPr>
        <w:t xml:space="preserve">Elle </w:t>
      </w:r>
      <w:r w:rsidR="005E1F23">
        <w:rPr>
          <w:rFonts w:ascii="Arial" w:hAnsi="Arial" w:cs="Arial"/>
          <w:color w:val="222222"/>
          <w:lang w:val="fr-FR"/>
        </w:rPr>
        <w:t>est un mélange d’</w:t>
      </w:r>
      <w:r>
        <w:rPr>
          <w:rFonts w:ascii="Arial" w:hAnsi="Arial" w:cs="Arial"/>
          <w:color w:val="222222"/>
          <w:lang w:val="fr-FR"/>
        </w:rPr>
        <w:t xml:space="preserve">architecture indienne, européenne et </w:t>
      </w:r>
      <w:r w:rsidR="005E1F23">
        <w:rPr>
          <w:rFonts w:ascii="Arial" w:hAnsi="Arial" w:cs="Arial"/>
          <w:color w:val="222222"/>
          <w:lang w:val="fr-FR"/>
        </w:rPr>
        <w:t>moghole.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58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Dans les rues de </w:t>
      </w:r>
      <w:proofErr w:type="spellStart"/>
      <w:r>
        <w:rPr>
          <w:rFonts w:ascii="Arial" w:hAnsi="Arial" w:cs="Arial"/>
          <w:color w:val="222222"/>
          <w:lang w:val="fr-FR"/>
        </w:rPr>
        <w:t>Sonargaon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59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Dans les rues de </w:t>
      </w:r>
      <w:proofErr w:type="spellStart"/>
      <w:r>
        <w:rPr>
          <w:rFonts w:ascii="Arial" w:hAnsi="Arial" w:cs="Arial"/>
          <w:color w:val="222222"/>
          <w:lang w:val="fr-FR"/>
        </w:rPr>
        <w:t>Sonargaon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60 </w:t>
      </w:r>
      <w:r w:rsidR="00BC2028">
        <w:rPr>
          <w:rFonts w:ascii="Arial" w:hAnsi="Arial" w:cs="Arial"/>
          <w:color w:val="222222"/>
          <w:lang w:val="fr-FR"/>
        </w:rPr>
        <w:tab/>
        <w:t>Crépuscule,</w:t>
      </w:r>
      <w:r>
        <w:rPr>
          <w:rFonts w:ascii="Arial" w:hAnsi="Arial" w:cs="Arial"/>
          <w:color w:val="222222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lastRenderedPageBreak/>
        <w:t xml:space="preserve">61 </w:t>
      </w:r>
      <w:r w:rsidR="00BC2028">
        <w:rPr>
          <w:rFonts w:ascii="Arial" w:hAnsi="Arial" w:cs="Arial"/>
          <w:color w:val="222222"/>
          <w:lang w:val="fr-FR"/>
        </w:rPr>
        <w:tab/>
        <w:t>Rickshaw-driver</w:t>
      </w:r>
      <w:r>
        <w:rPr>
          <w:rFonts w:ascii="Arial" w:hAnsi="Arial" w:cs="Arial"/>
          <w:color w:val="222222"/>
          <w:lang w:val="fr-FR"/>
        </w:rPr>
        <w:t xml:space="preserve">, </w:t>
      </w:r>
      <w:proofErr w:type="spellStart"/>
      <w:r>
        <w:rPr>
          <w:rFonts w:ascii="Arial" w:hAnsi="Arial" w:cs="Arial"/>
          <w:color w:val="222222"/>
          <w:lang w:val="fr-FR"/>
        </w:rPr>
        <w:t>Motijheel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62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Dans le port de Chittagong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BC202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63</w:t>
      </w:r>
      <w:r>
        <w:rPr>
          <w:rFonts w:ascii="Arial" w:hAnsi="Arial" w:cs="Arial"/>
          <w:color w:val="222222"/>
          <w:lang w:val="fr-FR"/>
        </w:rPr>
        <w:tab/>
        <w:t xml:space="preserve">Portrait, </w:t>
      </w:r>
      <w:r w:rsidR="00950788">
        <w:rPr>
          <w:rFonts w:ascii="Arial" w:hAnsi="Arial" w:cs="Arial"/>
          <w:color w:val="222222"/>
          <w:lang w:val="fr-FR"/>
        </w:rPr>
        <w:t>port de Chittagong</w:t>
      </w:r>
      <w:r w:rsidR="00950788"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64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Dans le port de Chittagong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65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Dans les rues de Chittagong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66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 xml:space="preserve">Magicien, </w:t>
      </w:r>
      <w:proofErr w:type="spellStart"/>
      <w:r>
        <w:rPr>
          <w:rFonts w:ascii="Arial" w:hAnsi="Arial" w:cs="Arial"/>
          <w:color w:val="222222"/>
          <w:lang w:val="fr-FR"/>
        </w:rPr>
        <w:t>Srimangal</w:t>
      </w:r>
      <w:proofErr w:type="spellEnd"/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67 </w:t>
      </w:r>
      <w:r w:rsidR="00BC2028">
        <w:rPr>
          <w:rFonts w:ascii="Arial" w:hAnsi="Arial" w:cs="Arial"/>
          <w:color w:val="222222"/>
          <w:lang w:val="fr-FR"/>
        </w:rPr>
        <w:tab/>
      </w:r>
      <w:r>
        <w:rPr>
          <w:rFonts w:ascii="Arial" w:hAnsi="Arial" w:cs="Arial"/>
          <w:color w:val="222222"/>
          <w:lang w:val="fr-FR"/>
        </w:rPr>
        <w:t>Vendeur, Dhaka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68 </w:t>
      </w:r>
      <w:r w:rsidR="00BC2028">
        <w:rPr>
          <w:rFonts w:ascii="Arial" w:hAnsi="Arial" w:cs="Arial"/>
          <w:color w:val="222222"/>
          <w:lang w:val="fr-FR"/>
        </w:rPr>
        <w:tab/>
        <w:t>P</w:t>
      </w:r>
      <w:r w:rsidR="00130410">
        <w:rPr>
          <w:rFonts w:ascii="Arial" w:hAnsi="Arial" w:cs="Arial"/>
          <w:color w:val="222222"/>
          <w:lang w:val="fr-FR"/>
        </w:rPr>
        <w:t>assager</w:t>
      </w:r>
      <w:r>
        <w:rPr>
          <w:rFonts w:ascii="Arial" w:hAnsi="Arial" w:cs="Arial"/>
          <w:color w:val="222222"/>
          <w:lang w:val="fr-FR"/>
        </w:rPr>
        <w:t xml:space="preserve"> sur le tra</w:t>
      </w:r>
      <w:r w:rsidR="00BC2028">
        <w:rPr>
          <w:rFonts w:ascii="Arial" w:hAnsi="Arial" w:cs="Arial"/>
          <w:color w:val="222222"/>
          <w:lang w:val="fr-FR"/>
        </w:rPr>
        <w:t>in Dhak</w:t>
      </w:r>
      <w:r>
        <w:rPr>
          <w:rFonts w:ascii="Arial" w:hAnsi="Arial" w:cs="Arial"/>
          <w:color w:val="222222"/>
          <w:lang w:val="fr-FR"/>
        </w:rPr>
        <w:t>a-Chittagong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69 </w:t>
      </w:r>
      <w:r w:rsidR="00A421AF">
        <w:rPr>
          <w:rFonts w:ascii="Arial" w:hAnsi="Arial" w:cs="Arial"/>
          <w:color w:val="222222"/>
          <w:lang w:val="fr-FR"/>
        </w:rPr>
        <w:tab/>
        <w:t xml:space="preserve">Gare </w:t>
      </w:r>
      <w:r>
        <w:rPr>
          <w:rFonts w:ascii="Arial" w:hAnsi="Arial" w:cs="Arial"/>
          <w:color w:val="222222"/>
          <w:lang w:val="fr-FR"/>
        </w:rPr>
        <w:t xml:space="preserve">de </w:t>
      </w:r>
      <w:proofErr w:type="spellStart"/>
      <w:r>
        <w:rPr>
          <w:rFonts w:ascii="Arial" w:hAnsi="Arial" w:cs="Arial"/>
          <w:color w:val="222222"/>
          <w:lang w:val="fr-FR"/>
        </w:rPr>
        <w:t>Kamalapur</w:t>
      </w:r>
      <w:proofErr w:type="spellEnd"/>
      <w:r>
        <w:rPr>
          <w:rFonts w:ascii="Arial" w:hAnsi="Arial" w:cs="Arial"/>
          <w:color w:val="222222"/>
          <w:lang w:val="fr-FR"/>
        </w:rPr>
        <w:t>, Dhaka</w:t>
      </w:r>
      <w:r>
        <w:rPr>
          <w:rFonts w:ascii="Arial" w:hAnsi="Arial" w:cs="Arial"/>
          <w:color w:val="222222"/>
          <w:lang w:val="fr-FR"/>
        </w:rPr>
        <w:br/>
      </w:r>
    </w:p>
    <w:p w:rsidR="008465B5" w:rsidRDefault="00950788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 xml:space="preserve">70 </w:t>
      </w:r>
      <w:r w:rsidR="00F2533D">
        <w:rPr>
          <w:rFonts w:ascii="Arial" w:hAnsi="Arial" w:cs="Arial"/>
          <w:color w:val="222222"/>
          <w:lang w:val="fr-FR"/>
        </w:rPr>
        <w:tab/>
      </w:r>
      <w:proofErr w:type="spellStart"/>
      <w:r>
        <w:rPr>
          <w:rFonts w:ascii="Arial" w:hAnsi="Arial" w:cs="Arial"/>
          <w:color w:val="222222"/>
          <w:lang w:val="fr-FR"/>
        </w:rPr>
        <w:t>Traffic</w:t>
      </w:r>
      <w:proofErr w:type="spellEnd"/>
      <w:r>
        <w:rPr>
          <w:rFonts w:ascii="Arial" w:hAnsi="Arial" w:cs="Arial"/>
          <w:color w:val="222222"/>
          <w:lang w:val="fr-FR"/>
        </w:rPr>
        <w:t xml:space="preserve"> jam, Dhaka</w:t>
      </w:r>
      <w:r>
        <w:rPr>
          <w:rFonts w:ascii="Arial" w:hAnsi="Arial" w:cs="Arial"/>
          <w:color w:val="222222"/>
          <w:lang w:val="fr-FR"/>
        </w:rPr>
        <w:br/>
      </w:r>
    </w:p>
    <w:p w:rsidR="001818CC" w:rsidRPr="007D4F74" w:rsidRDefault="00F2533D" w:rsidP="00950788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71</w:t>
      </w:r>
      <w:r>
        <w:rPr>
          <w:rFonts w:ascii="Arial" w:hAnsi="Arial" w:cs="Arial"/>
          <w:color w:val="222222"/>
          <w:lang w:val="fr-FR"/>
        </w:rPr>
        <w:tab/>
        <w:t xml:space="preserve">Portrait, </w:t>
      </w:r>
      <w:proofErr w:type="spellStart"/>
      <w:r w:rsidR="00950788">
        <w:rPr>
          <w:rFonts w:ascii="Arial" w:hAnsi="Arial" w:cs="Arial"/>
          <w:color w:val="222222"/>
          <w:lang w:val="fr-FR"/>
        </w:rPr>
        <w:t>Sadarghat</w:t>
      </w:r>
      <w:proofErr w:type="spellEnd"/>
    </w:p>
    <w:sectPr w:rsidR="001818CC" w:rsidRPr="007D4F74" w:rsidSect="00CF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0F32"/>
    <w:rsid w:val="00086D9D"/>
    <w:rsid w:val="000A568A"/>
    <w:rsid w:val="000B5ED5"/>
    <w:rsid w:val="00116DF9"/>
    <w:rsid w:val="00120B46"/>
    <w:rsid w:val="00130410"/>
    <w:rsid w:val="00173714"/>
    <w:rsid w:val="001818CC"/>
    <w:rsid w:val="002A73B0"/>
    <w:rsid w:val="002F59C2"/>
    <w:rsid w:val="00363AC8"/>
    <w:rsid w:val="00385C5B"/>
    <w:rsid w:val="003F4246"/>
    <w:rsid w:val="00416640"/>
    <w:rsid w:val="004C3392"/>
    <w:rsid w:val="004E7741"/>
    <w:rsid w:val="005006C1"/>
    <w:rsid w:val="005E1F23"/>
    <w:rsid w:val="00620CFE"/>
    <w:rsid w:val="00634536"/>
    <w:rsid w:val="00670EF8"/>
    <w:rsid w:val="006F0C37"/>
    <w:rsid w:val="007B082D"/>
    <w:rsid w:val="007D4F74"/>
    <w:rsid w:val="008465B5"/>
    <w:rsid w:val="008C1305"/>
    <w:rsid w:val="00923C22"/>
    <w:rsid w:val="00950788"/>
    <w:rsid w:val="00957203"/>
    <w:rsid w:val="009D3BA1"/>
    <w:rsid w:val="00A27328"/>
    <w:rsid w:val="00A421AF"/>
    <w:rsid w:val="00B51B8F"/>
    <w:rsid w:val="00B835BC"/>
    <w:rsid w:val="00B95D55"/>
    <w:rsid w:val="00BA7563"/>
    <w:rsid w:val="00BB0F32"/>
    <w:rsid w:val="00BC2028"/>
    <w:rsid w:val="00BC7D52"/>
    <w:rsid w:val="00C4019E"/>
    <w:rsid w:val="00CB3FDA"/>
    <w:rsid w:val="00CF4A0D"/>
    <w:rsid w:val="00D42DC6"/>
    <w:rsid w:val="00D50D6B"/>
    <w:rsid w:val="00D81646"/>
    <w:rsid w:val="00DD5B68"/>
    <w:rsid w:val="00E30237"/>
    <w:rsid w:val="00E3530D"/>
    <w:rsid w:val="00EF01CB"/>
    <w:rsid w:val="00F2533D"/>
    <w:rsid w:val="00FC727D"/>
    <w:rsid w:val="00FE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2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2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D42DC6"/>
    <w:rPr>
      <w:b/>
      <w:bCs/>
    </w:rPr>
  </w:style>
  <w:style w:type="paragraph" w:styleId="Paragraphedeliste">
    <w:name w:val="List Paragraph"/>
    <w:basedOn w:val="Normal"/>
    <w:uiPriority w:val="34"/>
    <w:qFormat/>
    <w:rsid w:val="00D42DC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42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2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D42DC6"/>
    <w:rPr>
      <w:i/>
      <w:iCs/>
    </w:rPr>
  </w:style>
  <w:style w:type="character" w:customStyle="1" w:styleId="shorttext">
    <w:name w:val="short_text"/>
    <w:basedOn w:val="Policepardfaut"/>
    <w:rsid w:val="001818CC"/>
  </w:style>
  <w:style w:type="character" w:customStyle="1" w:styleId="hps">
    <w:name w:val="hps"/>
    <w:basedOn w:val="Policepardfaut"/>
    <w:rsid w:val="001818CC"/>
  </w:style>
  <w:style w:type="character" w:customStyle="1" w:styleId="description">
    <w:name w:val="description"/>
    <w:basedOn w:val="Policepardfaut"/>
    <w:rsid w:val="001818CC"/>
  </w:style>
  <w:style w:type="character" w:styleId="Lienhypertexte">
    <w:name w:val="Hyperlink"/>
    <w:basedOn w:val="Policepardfaut"/>
    <w:uiPriority w:val="99"/>
    <w:semiHidden/>
    <w:unhideWhenUsed/>
    <w:rsid w:val="00A273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wrap1">
    <w:name w:val="nowrap1"/>
    <w:basedOn w:val="Policepardfaut"/>
    <w:rsid w:val="00A2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2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2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D42DC6"/>
    <w:rPr>
      <w:b/>
      <w:bCs/>
    </w:rPr>
  </w:style>
  <w:style w:type="paragraph" w:styleId="Paragraphedeliste">
    <w:name w:val="List Paragraph"/>
    <w:basedOn w:val="Normal"/>
    <w:uiPriority w:val="34"/>
    <w:qFormat/>
    <w:rsid w:val="00D42DC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42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2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D42DC6"/>
    <w:rPr>
      <w:i/>
      <w:iCs/>
    </w:rPr>
  </w:style>
  <w:style w:type="character" w:customStyle="1" w:styleId="shorttext">
    <w:name w:val="short_text"/>
    <w:basedOn w:val="Policepardfaut"/>
    <w:rsid w:val="001818CC"/>
  </w:style>
  <w:style w:type="character" w:customStyle="1" w:styleId="hps">
    <w:name w:val="hps"/>
    <w:basedOn w:val="Policepardfaut"/>
    <w:rsid w:val="001818CC"/>
  </w:style>
  <w:style w:type="character" w:customStyle="1" w:styleId="description">
    <w:name w:val="description"/>
    <w:basedOn w:val="Policepardfaut"/>
    <w:rsid w:val="001818CC"/>
  </w:style>
  <w:style w:type="character" w:styleId="Lienhypertexte">
    <w:name w:val="Hyperlink"/>
    <w:basedOn w:val="Policepardfaut"/>
    <w:uiPriority w:val="99"/>
    <w:semiHidden/>
    <w:unhideWhenUsed/>
    <w:rsid w:val="00A273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wrap1">
    <w:name w:val="nowrap1"/>
    <w:basedOn w:val="Policepardfaut"/>
    <w:rsid w:val="00A27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 SYS</dc:creator>
  <cp:keywords/>
  <dc:description/>
  <cp:lastModifiedBy>Pascal</cp:lastModifiedBy>
  <cp:revision>38</cp:revision>
  <dcterms:created xsi:type="dcterms:W3CDTF">2015-08-26T12:50:00Z</dcterms:created>
  <dcterms:modified xsi:type="dcterms:W3CDTF">2015-09-16T18:09:00Z</dcterms:modified>
</cp:coreProperties>
</file>